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39" w:rsidRDefault="009C2F39" w:rsidP="006C1CEE">
      <w:pPr>
        <w:ind w:firstLine="708"/>
        <w:jc w:val="center"/>
        <w:rPr>
          <w:b/>
          <w:bCs/>
          <w:i/>
          <w:iCs/>
          <w:sz w:val="16"/>
          <w:szCs w:val="16"/>
        </w:rPr>
      </w:pPr>
    </w:p>
    <w:p w:rsidR="00693773" w:rsidRDefault="00693773" w:rsidP="00693773">
      <w:pPr>
        <w:jc w:val="center"/>
        <w:rPr>
          <w:rFonts w:ascii="Arial" w:hAnsi="Arial" w:cs="Arial"/>
          <w:b/>
          <w:u w:val="single"/>
        </w:rPr>
      </w:pPr>
      <w:r w:rsidRPr="00EE2C20">
        <w:rPr>
          <w:rFonts w:ascii="Arial" w:hAnsi="Arial" w:cs="Arial"/>
          <w:b/>
          <w:u w:val="single"/>
        </w:rPr>
        <w:t>ANEXO</w:t>
      </w:r>
      <w:r>
        <w:rPr>
          <w:rFonts w:ascii="Arial" w:hAnsi="Arial" w:cs="Arial"/>
          <w:b/>
          <w:u w:val="single"/>
        </w:rPr>
        <w:t xml:space="preserve"> V</w:t>
      </w:r>
      <w:r w:rsidRPr="00EE2C20">
        <w:rPr>
          <w:rFonts w:ascii="Arial" w:hAnsi="Arial" w:cs="Arial"/>
          <w:b/>
          <w:u w:val="single"/>
        </w:rPr>
        <w:t>I: SOLICITUD</w:t>
      </w:r>
      <w:r>
        <w:rPr>
          <w:rFonts w:ascii="Arial" w:hAnsi="Arial" w:cs="Arial"/>
          <w:b/>
          <w:u w:val="single"/>
        </w:rPr>
        <w:t xml:space="preserve"> DE </w:t>
      </w:r>
      <w:r w:rsidR="00E53C61">
        <w:rPr>
          <w:rFonts w:ascii="Arial" w:hAnsi="Arial" w:cs="Arial"/>
          <w:b/>
          <w:u w:val="single"/>
        </w:rPr>
        <w:t>AMPLIACIÓN DEL</w:t>
      </w:r>
      <w:r>
        <w:rPr>
          <w:rFonts w:ascii="Arial" w:hAnsi="Arial" w:cs="Arial"/>
          <w:b/>
          <w:u w:val="single"/>
        </w:rPr>
        <w:t xml:space="preserve"> PLAZO</w:t>
      </w:r>
    </w:p>
    <w:p w:rsidR="00693773" w:rsidRDefault="00693773" w:rsidP="006937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 JUSTIFICACIÓN</w:t>
      </w:r>
    </w:p>
    <w:p w:rsidR="00693773" w:rsidRPr="00DA39F9" w:rsidRDefault="00693773" w:rsidP="006C1CEE">
      <w:pPr>
        <w:ind w:firstLine="708"/>
        <w:jc w:val="center"/>
        <w:rPr>
          <w:b/>
          <w:bCs/>
          <w:i/>
          <w:iCs/>
          <w:sz w:val="16"/>
          <w:szCs w:val="16"/>
        </w:rPr>
      </w:pPr>
    </w:p>
    <w:p w:rsidR="005572ED" w:rsidRDefault="005572ED" w:rsidP="00E82EB7">
      <w:pPr>
        <w:tabs>
          <w:tab w:val="center" w:pos="5822"/>
          <w:tab w:val="left" w:pos="10143"/>
        </w:tabs>
        <w:jc w:val="center"/>
        <w:rPr>
          <w:b/>
          <w:bCs/>
          <w:i/>
          <w:iCs/>
          <w:sz w:val="16"/>
          <w:szCs w:val="16"/>
        </w:rPr>
      </w:pPr>
      <w:r w:rsidRPr="004E7CF0">
        <w:rPr>
          <w:b/>
          <w:bCs/>
          <w:i/>
          <w:iCs/>
          <w:sz w:val="16"/>
          <w:szCs w:val="16"/>
        </w:rPr>
        <w:t xml:space="preserve">Se recomienda leer las </w:t>
      </w:r>
      <w:r w:rsidRPr="00315610">
        <w:rPr>
          <w:b/>
          <w:bCs/>
          <w:i/>
          <w:iCs/>
          <w:sz w:val="16"/>
          <w:szCs w:val="16"/>
        </w:rPr>
        <w:t>instrucciones</w:t>
      </w:r>
      <w:r w:rsidRPr="004E7CF0">
        <w:rPr>
          <w:b/>
          <w:bCs/>
          <w:i/>
          <w:iCs/>
          <w:sz w:val="16"/>
          <w:szCs w:val="16"/>
        </w:rPr>
        <w:t xml:space="preserve"> de la última hoja antes de rellenar este formulario</w:t>
      </w:r>
    </w:p>
    <w:p w:rsidR="005572ED" w:rsidRPr="00B45217" w:rsidRDefault="005572ED">
      <w:pPr>
        <w:rPr>
          <w:sz w:val="8"/>
          <w:szCs w:val="8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3"/>
      </w:tblGrid>
      <w:tr w:rsidR="005572ED" w:rsidRPr="00D9508B">
        <w:trPr>
          <w:trHeight w:val="5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AC2" w:rsidRPr="00637C13" w:rsidRDefault="00693773" w:rsidP="009A7C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9C2F39">
              <w:rPr>
                <w:rFonts w:ascii="Arial" w:hAnsi="Arial" w:cs="Arial"/>
                <w:b/>
                <w:bCs/>
              </w:rPr>
              <w:t>yuda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9C2F39">
              <w:rPr>
                <w:rFonts w:ascii="Arial" w:hAnsi="Arial" w:cs="Arial"/>
                <w:b/>
                <w:bCs/>
              </w:rPr>
              <w:t xml:space="preserve"> para transformación de flotas de transportes de mercancías y viajeros de empresas privadas prestadoras de servicio de transportes por carretera y privado complementario</w:t>
            </w:r>
            <w:r w:rsidR="00696431">
              <w:rPr>
                <w:rFonts w:ascii="Arial" w:hAnsi="Arial" w:cs="Arial"/>
                <w:b/>
                <w:bCs/>
              </w:rPr>
              <w:t xml:space="preserve">, con cargo al Plan de Recuperación, Transformación y Resiliencia – Financiado por la Unión Europea-NextGenerationEU. </w:t>
            </w:r>
          </w:p>
        </w:tc>
      </w:tr>
    </w:tbl>
    <w:p w:rsidR="00F638EB" w:rsidRDefault="00F638EB">
      <w:pPr>
        <w:rPr>
          <w:sz w:val="10"/>
          <w:szCs w:val="12"/>
        </w:rPr>
      </w:pPr>
    </w:p>
    <w:p w:rsidR="00495241" w:rsidRDefault="00495241">
      <w:pPr>
        <w:rPr>
          <w:sz w:val="10"/>
          <w:szCs w:val="12"/>
        </w:rPr>
      </w:pPr>
    </w:p>
    <w:p w:rsidR="002A2537" w:rsidRPr="002A2537" w:rsidRDefault="002A2537">
      <w:pPr>
        <w:rPr>
          <w:sz w:val="12"/>
          <w:szCs w:val="12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"/>
        <w:gridCol w:w="37"/>
        <w:gridCol w:w="288"/>
        <w:gridCol w:w="731"/>
        <w:gridCol w:w="942"/>
        <w:gridCol w:w="8"/>
        <w:gridCol w:w="1301"/>
        <w:gridCol w:w="504"/>
        <w:gridCol w:w="251"/>
        <w:gridCol w:w="27"/>
        <w:gridCol w:w="139"/>
        <w:gridCol w:w="833"/>
        <w:gridCol w:w="63"/>
        <w:gridCol w:w="116"/>
        <w:gridCol w:w="76"/>
        <w:gridCol w:w="443"/>
        <w:gridCol w:w="65"/>
        <w:gridCol w:w="132"/>
        <w:gridCol w:w="846"/>
        <w:gridCol w:w="29"/>
        <w:gridCol w:w="47"/>
        <w:gridCol w:w="119"/>
        <w:gridCol w:w="85"/>
        <w:gridCol w:w="596"/>
        <w:gridCol w:w="578"/>
        <w:gridCol w:w="141"/>
        <w:gridCol w:w="85"/>
        <w:gridCol w:w="701"/>
        <w:gridCol w:w="669"/>
        <w:gridCol w:w="909"/>
        <w:gridCol w:w="27"/>
        <w:gridCol w:w="236"/>
      </w:tblGrid>
      <w:tr w:rsidR="00067803" w:rsidRPr="00D9508B" w:rsidTr="00907466">
        <w:trPr>
          <w:trHeight w:val="34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067803" w:rsidRPr="002D5DA9" w:rsidRDefault="00067803" w:rsidP="00067803">
            <w:pPr>
              <w:rPr>
                <w:sz w:val="22"/>
                <w:szCs w:val="22"/>
              </w:rPr>
            </w:pPr>
            <w:r w:rsidRPr="002D5DA9">
              <w:rPr>
                <w:sz w:val="22"/>
                <w:szCs w:val="22"/>
              </w:rPr>
              <w:t>01</w:t>
            </w:r>
          </w:p>
        </w:tc>
        <w:tc>
          <w:tcPr>
            <w:tcW w:w="4777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7803" w:rsidRPr="002D5DA9" w:rsidRDefault="00067803" w:rsidP="00067803">
            <w:pPr>
              <w:rPr>
                <w:sz w:val="22"/>
                <w:szCs w:val="22"/>
              </w:rPr>
            </w:pPr>
            <w:r w:rsidRPr="002D5DA9">
              <w:rPr>
                <w:b/>
                <w:bCs/>
                <w:sz w:val="22"/>
                <w:szCs w:val="22"/>
              </w:rPr>
              <w:t>Solicitante</w:t>
            </w:r>
          </w:p>
        </w:tc>
      </w:tr>
      <w:tr w:rsidR="006400EE" w:rsidRPr="001678AE" w:rsidTr="00BB0C59">
        <w:trPr>
          <w:trHeight w:hRule="exact" w:val="73"/>
        </w:trPr>
        <w:tc>
          <w:tcPr>
            <w:tcW w:w="5000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0EE" w:rsidRPr="002D5DA9" w:rsidRDefault="006400EE" w:rsidP="009B65AD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0EE" w:rsidRPr="000A7B69" w:rsidTr="00907466">
        <w:trPr>
          <w:trHeight w:val="231"/>
        </w:trPr>
        <w:tc>
          <w:tcPr>
            <w:tcW w:w="975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00EE" w:rsidRPr="002D5DA9" w:rsidRDefault="006400EE" w:rsidP="006400EE">
            <w:pPr>
              <w:spacing w:before="40"/>
              <w:ind w:left="70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2D5D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2D5DA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2D5D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0" w:type="pct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Razón Social</w:t>
            </w:r>
            <w:r w:rsidRPr="002D5DA9">
              <w:rPr>
                <w:rFonts w:ascii="Arial" w:hAnsi="Arial" w:cs="Arial"/>
                <w:sz w:val="14"/>
                <w:szCs w:val="14"/>
              </w:rPr>
              <w:t xml:space="preserve"> *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00EE" w:rsidRPr="00380F5C" w:rsidTr="00907466">
        <w:trPr>
          <w:trHeight w:val="173"/>
        </w:trPr>
        <w:tc>
          <w:tcPr>
            <w:tcW w:w="97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vAlign w:val="center"/>
          </w:tcPr>
          <w:p w:rsidR="006400EE" w:rsidRPr="002D5DA9" w:rsidRDefault="006400EE" w:rsidP="006400EE">
            <w:pPr>
              <w:ind w:left="70" w:right="-28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Persona Jurídica</w:t>
            </w:r>
            <w:r w:rsidRPr="002D5DA9">
              <w:rPr>
                <w:i/>
                <w:iCs/>
                <w:sz w:val="18"/>
                <w:szCs w:val="18"/>
              </w:rPr>
              <w:t xml:space="preserve"> 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5DA9">
              <w:rPr>
                <w:i/>
                <w:iCs/>
              </w:rPr>
              <w:t xml:space="preserve">   </w:t>
            </w:r>
          </w:p>
        </w:tc>
        <w:tc>
          <w:tcPr>
            <w:tcW w:w="80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00EE" w:rsidRPr="002D5DA9" w:rsidRDefault="006400EE" w:rsidP="006400EE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105FDA"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6400EE" w:rsidRPr="002D5DA9" w:rsidRDefault="006400EE" w:rsidP="006400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pct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00EE" w:rsidRPr="002D5DA9" w:rsidRDefault="006400EE" w:rsidP="006400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11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5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6400EE" w:rsidRPr="002D5DA9" w:rsidRDefault="006400EE" w:rsidP="006400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00EE" w:rsidRPr="000A7B69" w:rsidTr="00BB6193">
        <w:trPr>
          <w:trHeight w:val="231"/>
        </w:trPr>
        <w:tc>
          <w:tcPr>
            <w:tcW w:w="19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0EE" w:rsidRPr="002D5DA9" w:rsidRDefault="006400EE" w:rsidP="006400EE">
            <w:pPr>
              <w:spacing w:before="40"/>
              <w:ind w:left="70"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0EE" w:rsidRPr="002D5DA9" w:rsidRDefault="006400EE" w:rsidP="006400EE">
            <w:pPr>
              <w:spacing w:before="40"/>
              <w:ind w:left="917"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0C59" w:rsidRPr="000A7B69" w:rsidTr="00907466">
        <w:trPr>
          <w:trHeight w:val="295"/>
        </w:trPr>
        <w:tc>
          <w:tcPr>
            <w:tcW w:w="2651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400EE" w:rsidRPr="002D5DA9" w:rsidRDefault="006400EE" w:rsidP="00BB31E2">
            <w:pPr>
              <w:spacing w:before="40"/>
              <w:ind w:left="70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  <w:r w:rsidRPr="002D5DA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6400EE" w:rsidRPr="002D5DA9" w:rsidRDefault="006400EE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117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0EE" w:rsidRPr="002D5DA9" w:rsidRDefault="006400EE" w:rsidP="00BB0C59">
            <w:pPr>
              <w:spacing w:before="40"/>
              <w:ind w:left="1596"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0C59" w:rsidRPr="00380F5C" w:rsidTr="00907466">
        <w:trPr>
          <w:trHeight w:val="173"/>
        </w:trPr>
        <w:tc>
          <w:tcPr>
            <w:tcW w:w="265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vAlign w:val="center"/>
          </w:tcPr>
          <w:p w:rsidR="006400EE" w:rsidRPr="002D5DA9" w:rsidRDefault="00A8129E" w:rsidP="004E5D7C">
            <w:pPr>
              <w:tabs>
                <w:tab w:val="left" w:pos="2410"/>
              </w:tabs>
              <w:ind w:left="70" w:right="-28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Persona Física</w:t>
            </w:r>
            <w:r w:rsidRPr="002D5DA9">
              <w:rPr>
                <w:i/>
                <w:iCs/>
                <w:sz w:val="18"/>
                <w:szCs w:val="18"/>
              </w:rPr>
              <w:t xml:space="preserve"> 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</w:t>
            </w:r>
            <w:r w:rsidR="004E5D7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="006400EE" w:rsidRPr="002D5DA9">
              <w:rPr>
                <w:i/>
                <w:iCs/>
                <w:sz w:val="18"/>
                <w:szCs w:val="18"/>
              </w:rPr>
              <w:t xml:space="preserve">NIF  </w:t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400EE" w:rsidRPr="00D03194">
              <w:rPr>
                <w:b/>
                <w:bCs/>
                <w:i/>
                <w:iCs/>
                <w:sz w:val="20"/>
                <w:szCs w:val="20"/>
              </w:rP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6400EE" w:rsidRPr="002D5DA9">
              <w:rPr>
                <w:i/>
                <w:iCs/>
              </w:rPr>
              <w:t xml:space="preserve">   </w:t>
            </w:r>
            <w:r w:rsidR="006400EE" w:rsidRPr="002D5DA9">
              <w:rPr>
                <w:i/>
                <w:iCs/>
                <w:sz w:val="18"/>
                <w:szCs w:val="18"/>
              </w:rPr>
              <w:t>NIE</w:t>
            </w:r>
            <w:r w:rsidR="006400EE" w:rsidRPr="002D5DA9">
              <w:rPr>
                <w:i/>
                <w:iCs/>
                <w:sz w:val="20"/>
                <w:szCs w:val="20"/>
              </w:rPr>
              <w:t xml:space="preserve"> </w:t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400EE" w:rsidRPr="00D03194">
              <w:rPr>
                <w:b/>
                <w:bCs/>
                <w:i/>
                <w:iCs/>
                <w:sz w:val="20"/>
                <w:szCs w:val="20"/>
              </w:rP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6400EE" w:rsidRPr="002D5DA9">
              <w:rPr>
                <w:i/>
                <w:iCs/>
              </w:rPr>
              <w:t xml:space="preserve">   </w:t>
            </w:r>
            <w:r w:rsidR="006400EE" w:rsidRPr="002D5DA9">
              <w:rPr>
                <w:i/>
                <w:iCs/>
                <w:sz w:val="18"/>
                <w:szCs w:val="18"/>
              </w:rPr>
              <w:t>Pasaporte</w:t>
            </w:r>
            <w:r w:rsidR="006400EE" w:rsidRPr="002D5DA9">
              <w:rPr>
                <w:i/>
                <w:iCs/>
                <w:sz w:val="20"/>
                <w:szCs w:val="20"/>
              </w:rPr>
              <w:t xml:space="preserve"> </w:t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400EE" w:rsidRPr="00D03194">
              <w:rPr>
                <w:b/>
                <w:bCs/>
                <w:i/>
                <w:iCs/>
                <w:sz w:val="20"/>
                <w:szCs w:val="20"/>
              </w:rP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78" w:type="pct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00EE" w:rsidRPr="002D5DA9" w:rsidRDefault="006400EE" w:rsidP="006400EE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1" w:type="pct"/>
            <w:gridSpan w:val="6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6400EE" w:rsidRPr="002D5DA9" w:rsidRDefault="006400EE" w:rsidP="00A8129E">
            <w:pPr>
              <w:ind w:left="450" w:right="15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Hombre</w:t>
            </w:r>
            <w:r w:rsidRPr="002D5DA9">
              <w:rPr>
                <w:i/>
                <w:iCs/>
                <w:sz w:val="18"/>
                <w:szCs w:val="18"/>
              </w:rPr>
              <w:t xml:space="preserve"> 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5DA9">
              <w:rPr>
                <w:i/>
                <w:iCs/>
              </w:rPr>
              <w:t xml:space="preserve">   </w:t>
            </w:r>
            <w:r>
              <w:rPr>
                <w:i/>
                <w:iCs/>
                <w:sz w:val="18"/>
                <w:szCs w:val="18"/>
              </w:rPr>
              <w:t>Mujer</w:t>
            </w:r>
            <w:r w:rsidRPr="002D5DA9">
              <w:rPr>
                <w:i/>
                <w:iCs/>
                <w:sz w:val="20"/>
                <w:szCs w:val="20"/>
              </w:rPr>
              <w:t xml:space="preserve">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5DA9">
              <w:rPr>
                <w:i/>
                <w:iCs/>
              </w:rPr>
              <w:t xml:space="preserve">  </w:t>
            </w:r>
          </w:p>
        </w:tc>
      </w:tr>
      <w:tr w:rsidR="006400EE" w:rsidRPr="001678AE" w:rsidTr="004E5D7C">
        <w:trPr>
          <w:trHeight w:val="250"/>
        </w:trPr>
        <w:tc>
          <w:tcPr>
            <w:tcW w:w="1556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" w:type="dxa"/>
            </w:tcMar>
            <w:vAlign w:val="bottom"/>
          </w:tcPr>
          <w:p w:rsidR="006400EE" w:rsidRPr="002D5DA9" w:rsidRDefault="006400EE" w:rsidP="00BB31E2">
            <w:pPr>
              <w:spacing w:before="40"/>
              <w:ind w:left="28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 Nombre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1595" w:type="pct"/>
            <w:gridSpan w:val="14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6400EE" w:rsidRPr="002D5DA9" w:rsidRDefault="006400EE" w:rsidP="00BB31E2">
            <w:pPr>
              <w:spacing w:before="40"/>
              <w:ind w:left="-39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  1º Apellido *</w:t>
            </w:r>
            <w:r w:rsidRPr="002D5D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1746" w:type="pct"/>
            <w:gridSpan w:val="10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6400EE" w:rsidRPr="002D5DA9" w:rsidRDefault="006400EE" w:rsidP="00BB31E2">
            <w:pPr>
              <w:spacing w:before="40"/>
              <w:ind w:left="-63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00EE" w:rsidRPr="00B21C7F" w:rsidTr="00907466"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17" w:type="dxa"/>
            </w:tcMar>
          </w:tcPr>
          <w:p w:rsidR="006400EE" w:rsidRPr="002D5DA9" w:rsidRDefault="006400EE" w:rsidP="006400E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0EE" w:rsidRPr="002D5DA9" w:rsidRDefault="006400EE" w:rsidP="006400EE">
            <w:pPr>
              <w:jc w:val="both"/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5" w:type="pct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0EE" w:rsidRPr="002D5DA9" w:rsidRDefault="006400EE" w:rsidP="006400EE">
            <w:pPr>
              <w:jc w:val="both"/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6" w:type="pct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0EE" w:rsidRPr="002D5DA9" w:rsidRDefault="006400EE" w:rsidP="006400EE">
            <w:pPr>
              <w:jc w:val="both"/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6400EE" w:rsidRPr="002D5DA9" w:rsidRDefault="006400EE" w:rsidP="006400E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0EE" w:rsidRPr="001678AE" w:rsidTr="00BB0C59">
        <w:trPr>
          <w:trHeight w:hRule="exact" w:val="113"/>
        </w:trPr>
        <w:tc>
          <w:tcPr>
            <w:tcW w:w="5000" w:type="pct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EE" w:rsidRPr="002D5DA9" w:rsidRDefault="006400EE" w:rsidP="006400EE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B0C59" w:rsidRPr="00EF77C0" w:rsidTr="00907466">
        <w:trPr>
          <w:trHeight w:hRule="exact" w:val="291"/>
        </w:trPr>
        <w:tc>
          <w:tcPr>
            <w:tcW w:w="5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0C59" w:rsidRPr="00637C13" w:rsidRDefault="00BB0C59" w:rsidP="009B65A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 Tipo vía * 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1817" w:type="pct"/>
            <w:gridSpan w:val="9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BB31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Nombre de la vía pública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BB31E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>Bloq.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BB31E2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Portal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5F65E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Esc.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Planta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5F65E4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0C59" w:rsidRPr="00637C13" w:rsidRDefault="00BB0C59" w:rsidP="005F65E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Pto.Km. 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17</w:t>
            </w:r>
          </w:p>
        </w:tc>
      </w:tr>
      <w:tr w:rsidR="00BB0C59" w:rsidRPr="00B21C7F" w:rsidTr="00907466">
        <w:trPr>
          <w:trHeight w:val="156"/>
        </w:trPr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17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B7A39"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BB0C59" w:rsidRPr="00637C13" w:rsidRDefault="00BB0C59" w:rsidP="009B65A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0C59" w:rsidRPr="00EF77C0" w:rsidTr="00907466">
        <w:trPr>
          <w:trHeight w:hRule="exact" w:val="227"/>
        </w:trPr>
        <w:tc>
          <w:tcPr>
            <w:tcW w:w="2419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BB0C59" w:rsidRPr="00637C13" w:rsidRDefault="00BB0C59" w:rsidP="005F65E4">
            <w:pPr>
              <w:spacing w:before="40"/>
              <w:ind w:left="14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Complemento 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18</w:t>
            </w:r>
            <w:r w:rsidRPr="00637C13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637C13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785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C59" w:rsidRPr="00637C13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Cód. Postal * 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179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0C59" w:rsidRPr="00637C13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</w:t>
            </w:r>
            <w:r w:rsidRPr="00637C13">
              <w:rPr>
                <w:rFonts w:ascii="Arial" w:hAnsi="Arial" w:cs="Arial"/>
                <w:sz w:val="14"/>
                <w:szCs w:val="14"/>
              </w:rPr>
              <w:t xml:space="preserve"> Apartado de Correos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  <w:r w:rsidRPr="00637C13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BB0C59" w:rsidRPr="00B21C7F" w:rsidTr="00BB6193">
        <w:trPr>
          <w:trHeight w:hRule="exact" w:val="237"/>
        </w:trPr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pct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B0C59" w:rsidRPr="00EF77C0" w:rsidTr="00BB6193">
        <w:trPr>
          <w:trHeight w:hRule="exact" w:val="227"/>
        </w:trPr>
        <w:tc>
          <w:tcPr>
            <w:tcW w:w="267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BB0C59" w:rsidRPr="00637C13" w:rsidRDefault="00BB0C59" w:rsidP="005F65E4">
            <w:pPr>
              <w:spacing w:before="40"/>
              <w:ind w:left="14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Municipio *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321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0C59" w:rsidRPr="00637C13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>Provincia *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BB0C59" w:rsidRPr="00B21C7F" w:rsidTr="00BB6193">
        <w:trPr>
          <w:trHeight w:val="170"/>
        </w:trPr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6" w:type="pct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7" w:type="pct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B0C59" w:rsidRPr="008E585A" w:rsidTr="00BB0C59">
        <w:trPr>
          <w:trHeight w:val="92"/>
        </w:trPr>
        <w:tc>
          <w:tcPr>
            <w:tcW w:w="5000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B0C59" w:rsidRPr="00637C13" w:rsidRDefault="00BB0C59" w:rsidP="009B65AD">
            <w:pPr>
              <w:jc w:val="both"/>
              <w:rPr>
                <w:sz w:val="4"/>
                <w:szCs w:val="4"/>
              </w:rPr>
            </w:pPr>
          </w:p>
        </w:tc>
      </w:tr>
      <w:tr w:rsidR="00BB0C59" w:rsidRPr="000A7B69" w:rsidTr="00BB6193">
        <w:trPr>
          <w:trHeight w:val="173"/>
        </w:trPr>
        <w:tc>
          <w:tcPr>
            <w:tcW w:w="97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B0C59" w:rsidRPr="002D5DA9" w:rsidRDefault="00BB0C59" w:rsidP="005F65E4">
            <w:pPr>
              <w:spacing w:before="40"/>
              <w:ind w:left="154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>Teléfono móvil</w:t>
            </w:r>
            <w:r w:rsidR="00907466">
              <w:rPr>
                <w:rFonts w:ascii="Arial" w:hAnsi="Arial" w:cs="Arial"/>
                <w:sz w:val="14"/>
                <w:szCs w:val="14"/>
              </w:rPr>
              <w:t xml:space="preserve"> *</w:t>
            </w:r>
            <w:r w:rsidRPr="002D5D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22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2D5DA9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Otro teléfono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004" w:type="pct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2D5DA9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907466">
              <w:rPr>
                <w:rFonts w:ascii="Arial" w:hAnsi="Arial" w:cs="Arial"/>
                <w:sz w:val="14"/>
                <w:szCs w:val="14"/>
              </w:rPr>
              <w:t xml:space="preserve"> *</w:t>
            </w:r>
            <w:r w:rsidRPr="002D5D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0C59" w:rsidRPr="002D5DA9" w:rsidRDefault="00BB0C59" w:rsidP="009B65A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0C59" w:rsidRPr="00B21C7F" w:rsidTr="00BB6193">
        <w:trPr>
          <w:trHeight w:val="170"/>
        </w:trPr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BB0C59" w:rsidRPr="002D5DA9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2D5DA9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2D5DA9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04" w:type="pct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2D5DA9" w:rsidRDefault="00BB0C59" w:rsidP="009B6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vMerge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BB0C59" w:rsidRPr="002D5DA9" w:rsidRDefault="00BB0C59" w:rsidP="009B65A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7466" w:rsidRPr="00BB0C59" w:rsidTr="00640AC9">
        <w:trPr>
          <w:trHeight w:hRule="exact" w:val="122"/>
        </w:trPr>
        <w:tc>
          <w:tcPr>
            <w:tcW w:w="5000" w:type="pct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66" w:rsidRPr="00BB0C59" w:rsidRDefault="00907466" w:rsidP="00640AC9">
            <w:pPr>
              <w:spacing w:before="60" w:after="60"/>
              <w:jc w:val="both"/>
              <w:rPr>
                <w:b/>
                <w:bCs/>
                <w:szCs w:val="20"/>
              </w:rPr>
            </w:pPr>
          </w:p>
        </w:tc>
      </w:tr>
    </w:tbl>
    <w:p w:rsidR="005572ED" w:rsidRPr="00DA39F9" w:rsidRDefault="005572ED" w:rsidP="00B8622F">
      <w:pPr>
        <w:rPr>
          <w:sz w:val="12"/>
          <w:szCs w:val="16"/>
        </w:rPr>
      </w:pPr>
    </w:p>
    <w:p w:rsidR="00F638EB" w:rsidRPr="00DA39F9" w:rsidRDefault="00F638EB" w:rsidP="00B8622F">
      <w:pPr>
        <w:rPr>
          <w:sz w:val="8"/>
          <w:szCs w:val="16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"/>
        <w:gridCol w:w="44"/>
        <w:gridCol w:w="291"/>
        <w:gridCol w:w="729"/>
        <w:gridCol w:w="944"/>
        <w:gridCol w:w="1309"/>
        <w:gridCol w:w="508"/>
        <w:gridCol w:w="248"/>
        <w:gridCol w:w="1005"/>
        <w:gridCol w:w="65"/>
        <w:gridCol w:w="116"/>
        <w:gridCol w:w="74"/>
        <w:gridCol w:w="508"/>
        <w:gridCol w:w="134"/>
        <w:gridCol w:w="846"/>
        <w:gridCol w:w="27"/>
        <w:gridCol w:w="43"/>
        <w:gridCol w:w="125"/>
        <w:gridCol w:w="83"/>
        <w:gridCol w:w="597"/>
        <w:gridCol w:w="803"/>
        <w:gridCol w:w="700"/>
        <w:gridCol w:w="669"/>
        <w:gridCol w:w="917"/>
        <w:gridCol w:w="236"/>
      </w:tblGrid>
      <w:tr w:rsidR="005572ED" w:rsidRPr="005647B0" w:rsidTr="00F638EB">
        <w:trPr>
          <w:trHeight w:val="379"/>
        </w:trPr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5572ED" w:rsidRPr="00637C13" w:rsidRDefault="005572ED" w:rsidP="00B8622F">
            <w:pPr>
              <w:rPr>
                <w:sz w:val="22"/>
                <w:szCs w:val="22"/>
              </w:rPr>
            </w:pPr>
            <w:r w:rsidRPr="00637C13">
              <w:rPr>
                <w:sz w:val="22"/>
                <w:szCs w:val="22"/>
              </w:rPr>
              <w:t>02</w:t>
            </w:r>
          </w:p>
        </w:tc>
        <w:tc>
          <w:tcPr>
            <w:tcW w:w="477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72ED" w:rsidRPr="00637C13" w:rsidRDefault="005572ED" w:rsidP="00B8622F">
            <w:pPr>
              <w:rPr>
                <w:sz w:val="22"/>
                <w:szCs w:val="22"/>
              </w:rPr>
            </w:pPr>
            <w:r w:rsidRPr="00637C13">
              <w:rPr>
                <w:b/>
                <w:bCs/>
                <w:sz w:val="22"/>
                <w:szCs w:val="22"/>
              </w:rPr>
              <w:t>Representante</w:t>
            </w:r>
            <w:r w:rsidRPr="00637C13">
              <w:rPr>
                <w:sz w:val="22"/>
                <w:szCs w:val="22"/>
              </w:rPr>
              <w:t xml:space="preserve"> </w:t>
            </w:r>
            <w:r w:rsidRPr="00637C13">
              <w:rPr>
                <w:sz w:val="16"/>
                <w:szCs w:val="16"/>
              </w:rPr>
              <w:t>(si procede)</w:t>
            </w:r>
          </w:p>
        </w:tc>
      </w:tr>
      <w:tr w:rsidR="00E82AEB" w:rsidRPr="00EF77C0" w:rsidTr="00F638EB">
        <w:trPr>
          <w:trHeight w:val="173"/>
        </w:trPr>
        <w:tc>
          <w:tcPr>
            <w:tcW w:w="1785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2AEB" w:rsidRPr="00637C13" w:rsidRDefault="00E82AEB" w:rsidP="00E82AEB">
            <w:pPr>
              <w:spacing w:before="40"/>
              <w:ind w:left="42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Tipo de Documento *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370" w:type="pct"/>
            <w:gridSpan w:val="10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E82AEB" w:rsidRPr="00637C13" w:rsidRDefault="00E82AEB" w:rsidP="00E82AEB">
            <w:pPr>
              <w:spacing w:before="40"/>
              <w:ind w:left="-64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Nº. de Documento </w:t>
            </w:r>
            <w:proofErr w:type="gramStart"/>
            <w:r w:rsidRPr="00637C13">
              <w:rPr>
                <w:rFonts w:ascii="Arial" w:hAnsi="Arial" w:cs="Arial"/>
                <w:sz w:val="14"/>
                <w:szCs w:val="14"/>
              </w:rPr>
              <w:t xml:space="preserve">* 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proofErr w:type="gramEnd"/>
          </w:p>
        </w:tc>
        <w:tc>
          <w:tcPr>
            <w:tcW w:w="184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2AEB" w:rsidRPr="002D5DA9" w:rsidRDefault="00E82AEB" w:rsidP="00E82AEB">
            <w:pPr>
              <w:spacing w:before="40"/>
              <w:ind w:left="917"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AEB" w:rsidRPr="00B21C7F" w:rsidTr="00F638EB">
        <w:trPr>
          <w:trHeight w:val="173"/>
        </w:trPr>
        <w:tc>
          <w:tcPr>
            <w:tcW w:w="178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</w:tcPr>
          <w:p w:rsidR="00E82AEB" w:rsidRPr="00637C13" w:rsidRDefault="00E82AEB" w:rsidP="00E82AEB">
            <w:pPr>
              <w:ind w:left="42" w:right="-289"/>
              <w:jc w:val="both"/>
              <w:rPr>
                <w:i/>
                <w:iCs/>
                <w:sz w:val="18"/>
                <w:szCs w:val="18"/>
              </w:rPr>
            </w:pPr>
            <w:r w:rsidRPr="00637C13">
              <w:rPr>
                <w:i/>
                <w:iCs/>
                <w:sz w:val="18"/>
                <w:szCs w:val="18"/>
              </w:rPr>
              <w:t xml:space="preserve">NIF  </w:t>
            </w:r>
            <w:r w:rsidRPr="00637C13"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C13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i/>
                <w:iCs/>
                <w:sz w:val="20"/>
                <w:szCs w:val="20"/>
              </w:rPr>
            </w:r>
            <w:r w:rsidRPr="00637C13">
              <w:rPr>
                <w:i/>
                <w:iCs/>
                <w:sz w:val="20"/>
                <w:szCs w:val="20"/>
              </w:rPr>
              <w:fldChar w:fldCharType="end"/>
            </w:r>
            <w:r w:rsidRPr="00637C13">
              <w:rPr>
                <w:i/>
                <w:iCs/>
                <w:sz w:val="20"/>
                <w:szCs w:val="20"/>
              </w:rPr>
              <w:t xml:space="preserve"> </w:t>
            </w:r>
            <w:r w:rsidRPr="00637C13">
              <w:rPr>
                <w:i/>
                <w:iCs/>
                <w:sz w:val="18"/>
                <w:szCs w:val="18"/>
              </w:rPr>
              <w:t xml:space="preserve"> NIE </w:t>
            </w:r>
            <w:r w:rsidRPr="00637C13"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C13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i/>
                <w:iCs/>
                <w:sz w:val="20"/>
                <w:szCs w:val="20"/>
              </w:rPr>
            </w:r>
            <w:r w:rsidRPr="00637C13">
              <w:rPr>
                <w:i/>
                <w:iCs/>
                <w:sz w:val="20"/>
                <w:szCs w:val="20"/>
              </w:rPr>
              <w:fldChar w:fldCharType="end"/>
            </w:r>
            <w:r w:rsidRPr="00637C13">
              <w:rPr>
                <w:i/>
                <w:iCs/>
                <w:sz w:val="20"/>
                <w:szCs w:val="20"/>
              </w:rPr>
              <w:t xml:space="preserve"> </w:t>
            </w:r>
            <w:r w:rsidRPr="00637C13">
              <w:rPr>
                <w:i/>
                <w:iCs/>
                <w:sz w:val="18"/>
                <w:szCs w:val="18"/>
              </w:rPr>
              <w:t xml:space="preserve"> Pasaporte</w:t>
            </w:r>
            <w:r w:rsidRPr="00637C13">
              <w:rPr>
                <w:i/>
                <w:iCs/>
                <w:sz w:val="20"/>
                <w:szCs w:val="20"/>
              </w:rPr>
              <w:t xml:space="preserve"> </w:t>
            </w:r>
            <w:r w:rsidRPr="00637C13"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C13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i/>
                <w:iCs/>
                <w:sz w:val="20"/>
                <w:szCs w:val="20"/>
              </w:rPr>
            </w:r>
            <w:r w:rsidRPr="00637C13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70" w:type="pct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82AEB" w:rsidRPr="00637C13" w:rsidRDefault="00E82AEB" w:rsidP="00E82AEB">
            <w:pPr>
              <w:jc w:val="both"/>
              <w:rPr>
                <w:sz w:val="20"/>
                <w:szCs w:val="20"/>
              </w:rPr>
            </w:pPr>
            <w:r w:rsidRPr="00637C13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37C13">
              <w:rPr>
                <w:sz w:val="20"/>
                <w:szCs w:val="20"/>
              </w:rPr>
              <w:instrText xml:space="preserve"> FORMTEXT </w:instrText>
            </w:r>
            <w:r w:rsidRPr="005572ED">
              <w:rPr>
                <w:sz w:val="20"/>
                <w:szCs w:val="20"/>
              </w:rPr>
            </w:r>
            <w:r w:rsidRPr="00637C1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37C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6" w:type="pct"/>
            <w:gridSpan w:val="8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E82AEB" w:rsidRPr="002D5DA9" w:rsidRDefault="00E82AEB" w:rsidP="00E82AEB">
            <w:pPr>
              <w:ind w:left="2010" w:right="-28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Hombre</w:t>
            </w:r>
            <w:r w:rsidRPr="002D5DA9">
              <w:rPr>
                <w:i/>
                <w:iCs/>
                <w:sz w:val="18"/>
                <w:szCs w:val="18"/>
              </w:rPr>
              <w:t xml:space="preserve"> 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5DA9">
              <w:rPr>
                <w:i/>
                <w:iCs/>
              </w:rPr>
              <w:t xml:space="preserve">   </w:t>
            </w:r>
            <w:r>
              <w:rPr>
                <w:i/>
                <w:iCs/>
                <w:sz w:val="18"/>
                <w:szCs w:val="18"/>
              </w:rPr>
              <w:t>Mujer</w:t>
            </w:r>
            <w:r w:rsidRPr="002D5DA9">
              <w:rPr>
                <w:i/>
                <w:iCs/>
                <w:sz w:val="20"/>
                <w:szCs w:val="20"/>
              </w:rPr>
              <w:t xml:space="preserve">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5DA9">
              <w:rPr>
                <w:i/>
                <w:iCs/>
              </w:rPr>
              <w:t xml:space="preserve">   </w:t>
            </w:r>
          </w:p>
        </w:tc>
      </w:tr>
      <w:tr w:rsidR="005572ED" w:rsidRPr="001678AE" w:rsidTr="00F638EB">
        <w:tc>
          <w:tcPr>
            <w:tcW w:w="1557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" w:type="dxa"/>
            </w:tcMar>
            <w:vAlign w:val="bottom"/>
          </w:tcPr>
          <w:p w:rsidR="005572ED" w:rsidRPr="00637C13" w:rsidRDefault="005572ED" w:rsidP="00637C13">
            <w:pPr>
              <w:spacing w:before="40"/>
              <w:ind w:left="28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Nombre *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597" w:type="pct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637C13">
            <w:pPr>
              <w:spacing w:before="40"/>
              <w:ind w:left="-39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1º Apellido *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1738" w:type="pct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637C13">
            <w:pPr>
              <w:spacing w:before="40"/>
              <w:ind w:left="-63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72ED" w:rsidRPr="00637C13" w:rsidRDefault="005572ED" w:rsidP="00637C1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72ED" w:rsidRPr="00B21C7F" w:rsidTr="00F638EB"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17" w:type="dxa"/>
            </w:tcMar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7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572ED" w:rsidRPr="001678AE" w:rsidTr="00F638EB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ED" w:rsidRPr="00637C13" w:rsidRDefault="005572ED" w:rsidP="00637C13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7A39" w:rsidRPr="00EF77C0" w:rsidTr="00F638EB">
        <w:trPr>
          <w:trHeight w:hRule="exact" w:val="224"/>
        </w:trPr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 Tipo vía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1823" w:type="pct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Nombre de la vía pública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>Bloq.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Portal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Esc.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Planta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72ED" w:rsidRPr="00637C13" w:rsidRDefault="005572ED" w:rsidP="00BB31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Pto.Km.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14</w:t>
            </w:r>
          </w:p>
        </w:tc>
      </w:tr>
      <w:tr w:rsidR="00EB7A39" w:rsidRPr="00B21C7F" w:rsidTr="00F638EB">
        <w:trPr>
          <w:trHeight w:val="156"/>
        </w:trPr>
        <w:tc>
          <w:tcPr>
            <w:tcW w:w="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3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EB7A39" w:rsidP="00121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191ACC" w:rsidRPr="00EB7A39"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5572ED" w:rsidRPr="00637C13" w:rsidRDefault="005572ED" w:rsidP="00637C13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572ED" w:rsidRPr="00EF77C0" w:rsidTr="00F638EB">
        <w:trPr>
          <w:trHeight w:hRule="exact" w:val="227"/>
        </w:trPr>
        <w:tc>
          <w:tcPr>
            <w:tcW w:w="2426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5572ED" w:rsidRPr="00637C13" w:rsidRDefault="005572ED" w:rsidP="00BB31E2">
            <w:pPr>
              <w:spacing w:before="40"/>
              <w:ind w:left="14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Complemento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Pr="00637C13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637C13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78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Cód. Postal *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178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72ED" w:rsidRPr="00637C13" w:rsidRDefault="00691F57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</w:t>
            </w:r>
            <w:r w:rsidR="005572ED" w:rsidRPr="00637C13">
              <w:rPr>
                <w:rFonts w:ascii="Arial" w:hAnsi="Arial" w:cs="Arial"/>
                <w:sz w:val="14"/>
                <w:szCs w:val="14"/>
              </w:rPr>
              <w:t xml:space="preserve"> Apartado de Correos </w:t>
            </w:r>
            <w:r w:rsidR="005572ED"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  <w:r w:rsidR="005572ED" w:rsidRPr="00637C13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5572ED" w:rsidRPr="00B21C7F" w:rsidTr="00F638EB">
        <w:trPr>
          <w:trHeight w:hRule="exact" w:val="237"/>
        </w:trPr>
        <w:tc>
          <w:tcPr>
            <w:tcW w:w="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572ED" w:rsidRPr="00EF77C0" w:rsidTr="00F638EB">
        <w:trPr>
          <w:trHeight w:hRule="exact" w:val="227"/>
        </w:trPr>
        <w:tc>
          <w:tcPr>
            <w:tcW w:w="2686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5572ED" w:rsidRPr="00637C13" w:rsidRDefault="005572ED" w:rsidP="00BB31E2">
            <w:pPr>
              <w:spacing w:before="40"/>
              <w:ind w:left="14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Municipio *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231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>Provincia *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5572ED" w:rsidRPr="00B21C7F" w:rsidTr="00F638EB">
        <w:trPr>
          <w:trHeight w:val="170"/>
        </w:trPr>
        <w:tc>
          <w:tcPr>
            <w:tcW w:w="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1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6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354E" w:rsidRPr="008E585A" w:rsidTr="00F638EB">
        <w:trPr>
          <w:trHeight w:val="92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C354E" w:rsidRPr="00637C13" w:rsidRDefault="008C354E" w:rsidP="007E519D">
            <w:pPr>
              <w:jc w:val="both"/>
              <w:rPr>
                <w:sz w:val="4"/>
                <w:szCs w:val="4"/>
              </w:rPr>
            </w:pPr>
          </w:p>
        </w:tc>
      </w:tr>
      <w:tr w:rsidR="008C354E" w:rsidRPr="000A7B69" w:rsidTr="00F638EB">
        <w:trPr>
          <w:trHeight w:val="173"/>
        </w:trPr>
        <w:tc>
          <w:tcPr>
            <w:tcW w:w="97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54E" w:rsidRPr="002D5DA9" w:rsidRDefault="008C354E" w:rsidP="00BB31E2">
            <w:pPr>
              <w:spacing w:before="40"/>
              <w:ind w:left="154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>Teléfono móvil</w:t>
            </w:r>
            <w:r w:rsidR="00937341">
              <w:rPr>
                <w:rFonts w:ascii="Arial" w:hAnsi="Arial" w:cs="Arial"/>
                <w:sz w:val="14"/>
                <w:szCs w:val="14"/>
              </w:rPr>
              <w:t xml:space="preserve"> *</w:t>
            </w:r>
            <w:r w:rsidRPr="002D5D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8C354E" w:rsidRPr="002D5DA9" w:rsidRDefault="008C354E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Otro teléfono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21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8C354E" w:rsidRPr="002D5DA9" w:rsidRDefault="008C354E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A53176">
              <w:rPr>
                <w:rFonts w:ascii="Arial" w:hAnsi="Arial" w:cs="Arial"/>
                <w:sz w:val="14"/>
                <w:szCs w:val="14"/>
              </w:rPr>
              <w:t xml:space="preserve"> *</w:t>
            </w:r>
            <w:r w:rsidRPr="002D5D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22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54E" w:rsidRPr="002D5DA9" w:rsidRDefault="008C354E" w:rsidP="007E519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354E" w:rsidRPr="00B21C7F" w:rsidTr="00F638EB">
        <w:trPr>
          <w:trHeight w:val="170"/>
        </w:trPr>
        <w:tc>
          <w:tcPr>
            <w:tcW w:w="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8C354E" w:rsidRPr="002D5DA9" w:rsidRDefault="008C354E" w:rsidP="007E519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354E" w:rsidRPr="002D5DA9" w:rsidRDefault="008C354E" w:rsidP="007E519D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354E" w:rsidRPr="002D5DA9" w:rsidRDefault="008C354E" w:rsidP="007E519D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00" w:type="pct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354E" w:rsidRPr="002D5DA9" w:rsidRDefault="008C354E" w:rsidP="007E51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4" w:type="pct"/>
            <w:vMerge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8C354E" w:rsidRPr="002D5DA9" w:rsidRDefault="008C354E" w:rsidP="007E519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572ED" w:rsidRPr="008E585A" w:rsidTr="00F638EB">
        <w:trPr>
          <w:trHeight w:val="92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72ED" w:rsidRPr="00637C13" w:rsidRDefault="005572ED" w:rsidP="00637C13">
            <w:pPr>
              <w:jc w:val="both"/>
              <w:rPr>
                <w:sz w:val="4"/>
                <w:szCs w:val="4"/>
              </w:rPr>
            </w:pPr>
          </w:p>
        </w:tc>
      </w:tr>
    </w:tbl>
    <w:p w:rsidR="001F012B" w:rsidRPr="00DA39F9" w:rsidRDefault="001F012B">
      <w:pPr>
        <w:rPr>
          <w:sz w:val="12"/>
          <w:szCs w:val="6"/>
        </w:rPr>
      </w:pPr>
    </w:p>
    <w:p w:rsidR="00822E87" w:rsidRDefault="00822E87" w:rsidP="00822E87">
      <w:pPr>
        <w:rPr>
          <w:sz w:val="8"/>
          <w:szCs w:val="10"/>
        </w:rPr>
      </w:pPr>
      <w:r>
        <w:rPr>
          <w:sz w:val="8"/>
          <w:szCs w:val="10"/>
        </w:rPr>
        <w:br w:type="page"/>
      </w:r>
    </w:p>
    <w:p w:rsidR="00224472" w:rsidRDefault="00224472">
      <w:pPr>
        <w:rPr>
          <w:sz w:val="6"/>
          <w:szCs w:val="6"/>
        </w:rPr>
      </w:pPr>
    </w:p>
    <w:tbl>
      <w:tblPr>
        <w:tblW w:w="5051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580"/>
      </w:tblGrid>
      <w:tr w:rsidR="00224472" w:rsidRPr="00352F8A" w:rsidTr="00302B83">
        <w:trPr>
          <w:trHeight w:hRule="exact" w:val="352"/>
        </w:trPr>
        <w:tc>
          <w:tcPr>
            <w:tcW w:w="20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224472" w:rsidRPr="00352F8A" w:rsidRDefault="00224472" w:rsidP="008A6554">
            <w:pPr>
              <w:rPr>
                <w:sz w:val="22"/>
                <w:szCs w:val="22"/>
              </w:rPr>
            </w:pPr>
            <w:r w:rsidRPr="00352F8A">
              <w:rPr>
                <w:sz w:val="22"/>
                <w:szCs w:val="22"/>
              </w:rPr>
              <w:t>0</w:t>
            </w:r>
            <w:r w:rsidR="008A6554">
              <w:rPr>
                <w:sz w:val="22"/>
                <w:szCs w:val="22"/>
              </w:rPr>
              <w:t>3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224472" w:rsidRPr="00352F8A" w:rsidRDefault="00224472" w:rsidP="00302B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de la ayuda solicitada</w:t>
            </w:r>
            <w:r w:rsidR="00170F59">
              <w:rPr>
                <w:b/>
                <w:sz w:val="22"/>
                <w:szCs w:val="22"/>
              </w:rPr>
              <w:t xml:space="preserve"> que se solicita la ampliación del plazo de justificación</w:t>
            </w:r>
          </w:p>
        </w:tc>
      </w:tr>
      <w:tr w:rsidR="00224472" w:rsidRPr="00352F8A" w:rsidTr="00302B83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24472" w:rsidRPr="00770582" w:rsidRDefault="00224472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4"/>
                <w:szCs w:val="20"/>
              </w:rPr>
            </w:pPr>
          </w:p>
          <w:p w:rsidR="00224472" w:rsidRPr="00DA39F9" w:rsidRDefault="00224472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6"/>
                <w:szCs w:val="20"/>
              </w:rPr>
            </w:pPr>
          </w:p>
          <w:p w:rsidR="00DA39F9" w:rsidRPr="008A6554" w:rsidRDefault="00DA39F9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8"/>
                <w:szCs w:val="20"/>
              </w:rPr>
            </w:pPr>
          </w:p>
          <w:tbl>
            <w:tblPr>
              <w:tblW w:w="10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6804"/>
            </w:tblGrid>
            <w:tr w:rsidR="00224472" w:rsidRPr="00FF5B28" w:rsidTr="00CE6A9A">
              <w:trPr>
                <w:trHeight w:val="340"/>
              </w:trPr>
              <w:tc>
                <w:tcPr>
                  <w:tcW w:w="4073" w:type="dxa"/>
                  <w:shd w:val="clear" w:color="auto" w:fill="D9D9D9"/>
                  <w:vAlign w:val="center"/>
                </w:tcPr>
                <w:p w:rsidR="00224472" w:rsidRPr="00FF5B28" w:rsidRDefault="00224472" w:rsidP="00CE6A9A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Ayuda Solicitada: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224472" w:rsidRPr="00FF5B28" w:rsidRDefault="00224472" w:rsidP="00CE6A9A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4472" w:rsidRPr="00FF5B28" w:rsidTr="00CE6A9A">
              <w:trPr>
                <w:trHeight w:val="340"/>
              </w:trPr>
              <w:tc>
                <w:tcPr>
                  <w:tcW w:w="4073" w:type="dxa"/>
                  <w:shd w:val="clear" w:color="auto" w:fill="D9D9D9"/>
                  <w:vAlign w:val="center"/>
                </w:tcPr>
                <w:p w:rsidR="00224472" w:rsidRDefault="00224472" w:rsidP="00CE6A9A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Nº Expediente: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224472" w:rsidRDefault="00224472" w:rsidP="00CE6A9A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E6A9A" w:rsidRPr="00FF5B28" w:rsidTr="00CE6A9A">
              <w:trPr>
                <w:trHeight w:val="340"/>
              </w:trPr>
              <w:tc>
                <w:tcPr>
                  <w:tcW w:w="4073" w:type="dxa"/>
                  <w:shd w:val="clear" w:color="auto" w:fill="D9D9D9"/>
                  <w:vAlign w:val="center"/>
                </w:tcPr>
                <w:p w:rsidR="00CE6A9A" w:rsidRDefault="00CE6A9A" w:rsidP="00CE6A9A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Nº Resolución Concesión: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E6A9A" w:rsidRDefault="00CE6A9A" w:rsidP="00CE6A9A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E6A9A" w:rsidRPr="00FF5B28" w:rsidTr="00CE6A9A">
              <w:trPr>
                <w:trHeight w:val="340"/>
              </w:trPr>
              <w:tc>
                <w:tcPr>
                  <w:tcW w:w="4073" w:type="dxa"/>
                  <w:shd w:val="clear" w:color="auto" w:fill="D9D9D9"/>
                  <w:vAlign w:val="center"/>
                </w:tcPr>
                <w:p w:rsidR="00CE6A9A" w:rsidRDefault="00CE6A9A" w:rsidP="00CE6A9A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Fecha Resolución Concesión: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E6A9A" w:rsidRDefault="00CE6A9A" w:rsidP="00CE6A9A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2"/>
                          <w:format w:val="dd/MM/yyyy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E6A9A" w:rsidRPr="00FF5B28" w:rsidTr="00CE6A9A">
              <w:trPr>
                <w:trHeight w:val="340"/>
              </w:trPr>
              <w:tc>
                <w:tcPr>
                  <w:tcW w:w="4073" w:type="dxa"/>
                  <w:shd w:val="clear" w:color="auto" w:fill="D9D9D9"/>
                  <w:vAlign w:val="center"/>
                </w:tcPr>
                <w:p w:rsidR="00CE6A9A" w:rsidRDefault="00CE6A9A" w:rsidP="00CE6A9A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Actividades Subvencionadas: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E6A9A" w:rsidRDefault="00CE6A9A" w:rsidP="00CE6A9A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E6A9A" w:rsidRPr="00FF5B28" w:rsidTr="00CE6A9A">
              <w:trPr>
                <w:trHeight w:val="340"/>
              </w:trPr>
              <w:tc>
                <w:tcPr>
                  <w:tcW w:w="4073" w:type="dxa"/>
                  <w:shd w:val="clear" w:color="auto" w:fill="D9D9D9"/>
                  <w:vAlign w:val="center"/>
                </w:tcPr>
                <w:p w:rsidR="00CE6A9A" w:rsidRDefault="00CE6A9A" w:rsidP="00CE6A9A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E6A9A">
                    <w:rPr>
                      <w:b/>
                      <w:bCs/>
                      <w:sz w:val="20"/>
                      <w:szCs w:val="20"/>
                    </w:rPr>
                    <w:t>Fecha indicada para justificar la subvención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E6A9A" w:rsidRDefault="00CE6A9A" w:rsidP="00CE6A9A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2"/>
                          <w:format w:val="dd/MM/yyyy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24472" w:rsidRPr="00DA39F9" w:rsidRDefault="00224472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8"/>
                <w:szCs w:val="20"/>
              </w:rPr>
            </w:pPr>
          </w:p>
          <w:p w:rsidR="00224472" w:rsidRPr="00770582" w:rsidRDefault="00224472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224472" w:rsidRPr="00883E10" w:rsidRDefault="00224472">
      <w:pPr>
        <w:rPr>
          <w:sz w:val="6"/>
          <w:szCs w:val="6"/>
        </w:rPr>
      </w:pPr>
    </w:p>
    <w:p w:rsidR="00224472" w:rsidRPr="00CF2739" w:rsidRDefault="00224472" w:rsidP="008B4AD0">
      <w:pPr>
        <w:rPr>
          <w:sz w:val="16"/>
          <w:szCs w:val="16"/>
        </w:rPr>
      </w:pPr>
    </w:p>
    <w:p w:rsidR="00822E87" w:rsidRPr="00770582" w:rsidRDefault="00822E87" w:rsidP="008B4AD0">
      <w:pPr>
        <w:rPr>
          <w:sz w:val="4"/>
          <w:szCs w:val="10"/>
        </w:rPr>
      </w:pPr>
    </w:p>
    <w:tbl>
      <w:tblPr>
        <w:tblW w:w="5051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580"/>
      </w:tblGrid>
      <w:tr w:rsidR="007C092E" w:rsidRPr="00352F8A" w:rsidTr="00302B83">
        <w:trPr>
          <w:trHeight w:hRule="exact" w:val="352"/>
        </w:trPr>
        <w:tc>
          <w:tcPr>
            <w:tcW w:w="20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7C092E" w:rsidRPr="00352F8A" w:rsidRDefault="007C092E" w:rsidP="00CF2739">
            <w:pPr>
              <w:rPr>
                <w:sz w:val="22"/>
                <w:szCs w:val="22"/>
              </w:rPr>
            </w:pPr>
            <w:r w:rsidRPr="00352F8A">
              <w:rPr>
                <w:sz w:val="22"/>
                <w:szCs w:val="22"/>
              </w:rPr>
              <w:t>0</w:t>
            </w:r>
            <w:r w:rsidR="00CF2739">
              <w:rPr>
                <w:sz w:val="22"/>
                <w:szCs w:val="22"/>
              </w:rPr>
              <w:t>4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7C092E" w:rsidRPr="00352F8A" w:rsidRDefault="007C092E" w:rsidP="00302B83">
            <w:pPr>
              <w:rPr>
                <w:b/>
                <w:sz w:val="22"/>
                <w:szCs w:val="22"/>
              </w:rPr>
            </w:pPr>
            <w:r w:rsidRPr="007C092E">
              <w:rPr>
                <w:b/>
                <w:sz w:val="22"/>
                <w:szCs w:val="22"/>
              </w:rPr>
              <w:t xml:space="preserve">Documentación que se </w:t>
            </w:r>
            <w:r w:rsidR="00A81E9C">
              <w:rPr>
                <w:b/>
                <w:sz w:val="22"/>
                <w:szCs w:val="22"/>
              </w:rPr>
              <w:t>acompaña a la presente solicitud</w:t>
            </w:r>
          </w:p>
        </w:tc>
      </w:tr>
      <w:tr w:rsidR="007C092E" w:rsidRPr="00352F8A" w:rsidTr="00302B83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C092E" w:rsidRPr="00770582" w:rsidRDefault="007C092E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4"/>
                <w:szCs w:val="20"/>
              </w:rPr>
            </w:pPr>
          </w:p>
          <w:p w:rsidR="007C092E" w:rsidRPr="00DA39F9" w:rsidRDefault="007C092E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6"/>
                <w:szCs w:val="20"/>
              </w:rPr>
            </w:pPr>
          </w:p>
          <w:p w:rsidR="007C092E" w:rsidRDefault="00CF2739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20"/>
                <w:szCs w:val="20"/>
              </w:rPr>
            </w:pPr>
            <w:r w:rsidRPr="00CF2739">
              <w:rPr>
                <w:rFonts w:cs="ArialMT"/>
                <w:spacing w:val="-2"/>
                <w:sz w:val="20"/>
                <w:szCs w:val="20"/>
              </w:rPr>
              <w:t>Que debido a circunstancias imprevisibles o inevitables que a continuación se detallan no resulta posible justificar la siguiente actividad dentro del plazo previsto en la resolución de concesión de ayuda.</w:t>
            </w:r>
          </w:p>
          <w:p w:rsidR="00CF2739" w:rsidRPr="00CF2739" w:rsidRDefault="00CF2739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2"/>
                <w:szCs w:val="12"/>
              </w:rPr>
            </w:pPr>
          </w:p>
          <w:p w:rsidR="00CF2739" w:rsidRPr="00CF2739" w:rsidRDefault="00CF2739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20"/>
                <w:szCs w:val="20"/>
              </w:rPr>
            </w:pPr>
            <w:r w:rsidRPr="00CF2739">
              <w:rPr>
                <w:rFonts w:cs="ArialMT"/>
                <w:spacing w:val="-2"/>
                <w:sz w:val="20"/>
                <w:szCs w:val="20"/>
              </w:rPr>
              <w:t>Se aporta los siguientes documentos que justifican estas circunstancias</w:t>
            </w:r>
            <w:r>
              <w:rPr>
                <w:rFonts w:cs="ArialMT"/>
                <w:spacing w:val="-2"/>
                <w:sz w:val="20"/>
                <w:szCs w:val="20"/>
              </w:rPr>
              <w:t>:</w:t>
            </w:r>
          </w:p>
          <w:p w:rsidR="00CF2739" w:rsidRDefault="00CF2739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4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10003"/>
            </w:tblGrid>
            <w:tr w:rsidR="007C092E" w:rsidRPr="00FF5B28" w:rsidTr="007C092E">
              <w:tc>
                <w:tcPr>
                  <w:tcW w:w="735" w:type="dxa"/>
                  <w:shd w:val="clear" w:color="auto" w:fill="D9D9D9"/>
                  <w:vAlign w:val="center"/>
                </w:tcPr>
                <w:p w:rsidR="007C092E" w:rsidRPr="00FF5B28" w:rsidRDefault="007C092E" w:rsidP="007C092E">
                  <w:pPr>
                    <w:ind w:left="-66" w:right="-7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Aporta</w:t>
                  </w:r>
                </w:p>
              </w:tc>
              <w:tc>
                <w:tcPr>
                  <w:tcW w:w="10003" w:type="dxa"/>
                  <w:shd w:val="clear" w:color="auto" w:fill="D9D9D9"/>
                  <w:vAlign w:val="center"/>
                </w:tcPr>
                <w:p w:rsidR="007C092E" w:rsidRPr="00FF5B28" w:rsidRDefault="007C092E" w:rsidP="007C092E">
                  <w:pPr>
                    <w:rPr>
                      <w:b/>
                      <w:sz w:val="20"/>
                    </w:rPr>
                  </w:pPr>
                  <w:r w:rsidRPr="00520D28">
                    <w:rPr>
                      <w:b/>
                      <w:sz w:val="20"/>
                    </w:rPr>
                    <w:t>Descripción</w:t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Pr="001B468B">
                    <w:rPr>
                      <w:rFonts w:ascii="Arial" w:hAnsi="Arial" w:cs="Arial"/>
                      <w:color w:val="808080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Pr="001B468B">
                    <w:rPr>
                      <w:rFonts w:ascii="Arial" w:hAnsi="Arial" w:cs="Arial"/>
                      <w:color w:val="808080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Pr="001B468B">
                    <w:rPr>
                      <w:rFonts w:ascii="Arial" w:hAnsi="Arial" w:cs="Arial"/>
                      <w:color w:val="808080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Pr="001B468B">
                    <w:rPr>
                      <w:rFonts w:ascii="Arial" w:hAnsi="Arial" w:cs="Arial"/>
                      <w:color w:val="808080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Pr="001B468B">
                    <w:rPr>
                      <w:rFonts w:ascii="Arial" w:hAnsi="Arial" w:cs="Arial"/>
                      <w:color w:val="808080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Pr="001B468B">
                    <w:rPr>
                      <w:rFonts w:ascii="Arial" w:hAnsi="Arial" w:cs="Arial"/>
                      <w:color w:val="808080"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834F8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E834F8" w:rsidRPr="00FF5B28" w:rsidRDefault="00E834F8" w:rsidP="00302B83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Pr="001B468B">
                    <w:rPr>
                      <w:rFonts w:ascii="Arial" w:hAnsi="Arial" w:cs="Arial"/>
                      <w:color w:val="808080"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E834F8" w:rsidRPr="00FF5B28" w:rsidRDefault="00E834F8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834F8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E834F8" w:rsidRPr="00FF5B28" w:rsidRDefault="00E834F8" w:rsidP="00E834F8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Pr="001B468B">
                    <w:rPr>
                      <w:rFonts w:ascii="Arial" w:hAnsi="Arial" w:cs="Arial"/>
                      <w:color w:val="808080"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E834F8" w:rsidRPr="00FF5B28" w:rsidRDefault="00E834F8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C4330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AC4330" w:rsidRPr="00FF5B28" w:rsidRDefault="00AC4330" w:rsidP="00302B83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Pr="001B468B">
                    <w:rPr>
                      <w:rFonts w:ascii="Arial" w:hAnsi="Arial" w:cs="Arial"/>
                      <w:color w:val="808080"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AC4330" w:rsidRPr="00FF5B28" w:rsidRDefault="00AC4330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7C092E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AC4330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="00AC4330" w:rsidRPr="001B468B">
                    <w:rPr>
                      <w:rFonts w:ascii="Arial" w:hAnsi="Arial" w:cs="Arial"/>
                      <w:color w:val="808080"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C092E" w:rsidRDefault="007C092E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4"/>
                <w:szCs w:val="20"/>
              </w:rPr>
            </w:pPr>
          </w:p>
          <w:p w:rsidR="007C092E" w:rsidRPr="00770582" w:rsidRDefault="007C092E" w:rsidP="007C092E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7C092E" w:rsidRDefault="007C092E" w:rsidP="008B4AD0">
      <w:pPr>
        <w:rPr>
          <w:sz w:val="8"/>
          <w:szCs w:val="10"/>
        </w:rPr>
      </w:pPr>
    </w:p>
    <w:tbl>
      <w:tblPr>
        <w:tblW w:w="5052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"/>
        <w:gridCol w:w="10503"/>
      </w:tblGrid>
      <w:tr w:rsidR="00AC4330" w:rsidRPr="00352F8A" w:rsidTr="00292A22">
        <w:trPr>
          <w:trHeight w:hRule="exact" w:val="340"/>
        </w:trPr>
        <w:tc>
          <w:tcPr>
            <w:tcW w:w="20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AC4330" w:rsidRPr="00352F8A" w:rsidRDefault="00CF2739" w:rsidP="00CF2739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br w:type="page"/>
            </w:r>
            <w:r w:rsidR="00AC4330" w:rsidRPr="00352F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792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AC4330" w:rsidRPr="00352F8A" w:rsidRDefault="00CF2739" w:rsidP="00302B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Compromiso</w:t>
            </w:r>
          </w:p>
        </w:tc>
      </w:tr>
      <w:tr w:rsidR="00292A22" w:rsidRPr="00292A22" w:rsidTr="00292A22">
        <w:trPr>
          <w:trHeight w:val="39"/>
        </w:trPr>
        <w:tc>
          <w:tcPr>
            <w:tcW w:w="24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292A22" w:rsidRPr="00292A22" w:rsidRDefault="00292A22" w:rsidP="001B468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47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22" w:rsidRPr="00292A22" w:rsidRDefault="00292A22" w:rsidP="00292A22">
            <w:pPr>
              <w:autoSpaceDE w:val="0"/>
              <w:autoSpaceDN w:val="0"/>
              <w:adjustRightInd w:val="0"/>
              <w:spacing w:after="60"/>
              <w:ind w:right="130"/>
              <w:jc w:val="both"/>
              <w:rPr>
                <w:sz w:val="4"/>
                <w:szCs w:val="4"/>
              </w:rPr>
            </w:pPr>
          </w:p>
        </w:tc>
      </w:tr>
      <w:tr w:rsidR="00292A22" w:rsidRPr="00352F8A" w:rsidTr="00292A22">
        <w:trPr>
          <w:trHeight w:val="357"/>
        </w:trPr>
        <w:tc>
          <w:tcPr>
            <w:tcW w:w="24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292A22" w:rsidRPr="00352F8A" w:rsidRDefault="00292A22" w:rsidP="00292A2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rFonts w:ascii="Arial" w:hAnsi="Arial" w:cs="Arial"/>
                <w:sz w:val="14"/>
                <w:szCs w:val="14"/>
              </w:rPr>
              <w:t xml:space="preserve"> *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7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22" w:rsidRPr="00E82EB7" w:rsidRDefault="00115ED0" w:rsidP="00E82EB7">
            <w:pPr>
              <w:autoSpaceDE w:val="0"/>
              <w:autoSpaceDN w:val="0"/>
              <w:adjustRightInd w:val="0"/>
              <w:spacing w:after="60"/>
              <w:ind w:left="-80" w:right="130"/>
              <w:jc w:val="both"/>
              <w:rPr>
                <w:sz w:val="20"/>
                <w:szCs w:val="20"/>
              </w:rPr>
            </w:pPr>
            <w:r w:rsidRPr="00E82EB7">
              <w:rPr>
                <w:sz w:val="20"/>
                <w:szCs w:val="20"/>
              </w:rPr>
              <w:t>La persona</w:t>
            </w:r>
            <w:r w:rsidR="00292A22" w:rsidRPr="00E82EB7">
              <w:rPr>
                <w:sz w:val="20"/>
                <w:szCs w:val="20"/>
              </w:rPr>
              <w:t xml:space="preserve"> solicitante se compromete a presentar justificación y abono de la subvención antes del día </w:t>
            </w:r>
            <w:r w:rsidR="003F24B7" w:rsidRPr="00E82EB7">
              <w:rPr>
                <w:sz w:val="20"/>
                <w:szCs w:val="20"/>
              </w:rPr>
              <w:t xml:space="preserve"> </w:t>
            </w:r>
            <w:r w:rsidR="00E82EB7" w:rsidRPr="00E82EB7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82EB7" w:rsidRPr="00E82EB7">
              <w:rPr>
                <w:bCs/>
                <w:sz w:val="20"/>
                <w:szCs w:val="20"/>
              </w:rPr>
              <w:instrText xml:space="preserve"> FORMTEXT </w:instrText>
            </w:r>
            <w:r w:rsidR="00E82EB7" w:rsidRPr="00E82EB7">
              <w:rPr>
                <w:bCs/>
                <w:sz w:val="20"/>
                <w:szCs w:val="20"/>
              </w:rPr>
            </w:r>
            <w:r w:rsidR="00E82EB7" w:rsidRPr="00E82EB7">
              <w:rPr>
                <w:bCs/>
                <w:sz w:val="20"/>
                <w:szCs w:val="20"/>
              </w:rPr>
              <w:fldChar w:fldCharType="separate"/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sz w:val="20"/>
                <w:szCs w:val="20"/>
              </w:rPr>
              <w:fldChar w:fldCharType="end"/>
            </w:r>
            <w:r w:rsidR="003F24B7" w:rsidRPr="00E82EB7">
              <w:rPr>
                <w:sz w:val="20"/>
                <w:szCs w:val="20"/>
              </w:rPr>
              <w:t xml:space="preserve"> </w:t>
            </w:r>
            <w:r w:rsidR="00E82EB7">
              <w:rPr>
                <w:sz w:val="20"/>
                <w:szCs w:val="20"/>
              </w:rPr>
              <w:t xml:space="preserve"> </w:t>
            </w:r>
            <w:r w:rsidR="00292A22" w:rsidRPr="00E82EB7">
              <w:rPr>
                <w:sz w:val="20"/>
                <w:szCs w:val="20"/>
              </w:rPr>
              <w:t xml:space="preserve">del mes  </w:t>
            </w:r>
            <w:r w:rsidR="00E82EB7" w:rsidRPr="00E82EB7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82EB7" w:rsidRPr="00E82EB7">
              <w:rPr>
                <w:bCs/>
                <w:sz w:val="20"/>
                <w:szCs w:val="20"/>
              </w:rPr>
              <w:instrText xml:space="preserve"> FORMTEXT </w:instrText>
            </w:r>
            <w:r w:rsidR="00E82EB7" w:rsidRPr="00E82EB7">
              <w:rPr>
                <w:bCs/>
                <w:sz w:val="20"/>
                <w:szCs w:val="20"/>
              </w:rPr>
            </w:r>
            <w:r w:rsidR="00E82EB7" w:rsidRPr="00E82EB7">
              <w:rPr>
                <w:bCs/>
                <w:sz w:val="20"/>
                <w:szCs w:val="20"/>
              </w:rPr>
              <w:fldChar w:fldCharType="separate"/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sz w:val="20"/>
                <w:szCs w:val="20"/>
              </w:rPr>
              <w:fldChar w:fldCharType="end"/>
            </w:r>
            <w:r w:rsidR="00E82EB7">
              <w:rPr>
                <w:sz w:val="20"/>
                <w:szCs w:val="20"/>
              </w:rPr>
              <w:t xml:space="preserve">  </w:t>
            </w:r>
            <w:r w:rsidR="00292A22" w:rsidRPr="00E82EB7">
              <w:rPr>
                <w:sz w:val="20"/>
                <w:szCs w:val="20"/>
              </w:rPr>
              <w:t>de</w:t>
            </w:r>
            <w:r w:rsidR="00E82EB7" w:rsidRPr="00E82EB7">
              <w:rPr>
                <w:sz w:val="20"/>
                <w:szCs w:val="20"/>
              </w:rPr>
              <w:t xml:space="preserve"> </w:t>
            </w:r>
            <w:r w:rsidR="00E82EB7" w:rsidRPr="00E82EB7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82EB7" w:rsidRPr="00E82EB7">
              <w:rPr>
                <w:bCs/>
                <w:sz w:val="20"/>
                <w:szCs w:val="20"/>
              </w:rPr>
              <w:instrText xml:space="preserve"> FORMTEXT </w:instrText>
            </w:r>
            <w:r w:rsidR="00E82EB7" w:rsidRPr="00E82EB7">
              <w:rPr>
                <w:bCs/>
                <w:sz w:val="20"/>
                <w:szCs w:val="20"/>
              </w:rPr>
            </w:r>
            <w:r w:rsidR="00E82EB7" w:rsidRPr="00E82EB7">
              <w:rPr>
                <w:bCs/>
                <w:sz w:val="20"/>
                <w:szCs w:val="20"/>
              </w:rPr>
              <w:fldChar w:fldCharType="separate"/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noProof/>
                <w:sz w:val="20"/>
                <w:szCs w:val="20"/>
              </w:rPr>
              <w:t> </w:t>
            </w:r>
            <w:r w:rsidR="00E82EB7" w:rsidRPr="00E82EB7">
              <w:rPr>
                <w:bCs/>
                <w:sz w:val="20"/>
                <w:szCs w:val="20"/>
              </w:rPr>
              <w:fldChar w:fldCharType="end"/>
            </w:r>
            <w:r w:rsidR="00292A22" w:rsidRPr="00E82EB7">
              <w:rPr>
                <w:sz w:val="20"/>
                <w:szCs w:val="20"/>
              </w:rPr>
              <w:t xml:space="preserve">   </w:t>
            </w:r>
            <w:proofErr w:type="gramStart"/>
            <w:r w:rsidR="00292A22" w:rsidRPr="00E82EB7">
              <w:rPr>
                <w:sz w:val="20"/>
                <w:szCs w:val="20"/>
              </w:rPr>
              <w:t xml:space="preserve">   (</w:t>
            </w:r>
            <w:proofErr w:type="gramEnd"/>
            <w:r w:rsidR="00292A22" w:rsidRPr="00E82EB7">
              <w:rPr>
                <w:sz w:val="20"/>
                <w:szCs w:val="20"/>
              </w:rPr>
              <w:t>en todo caso, antes del 30 de noviembre de 2025).</w:t>
            </w:r>
          </w:p>
        </w:tc>
      </w:tr>
      <w:tr w:rsidR="00292A22" w:rsidRPr="00352F8A" w:rsidTr="00292A22">
        <w:trPr>
          <w:trHeight w:val="357"/>
        </w:trPr>
        <w:tc>
          <w:tcPr>
            <w:tcW w:w="24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292A22" w:rsidRPr="00352F8A" w:rsidRDefault="00292A22" w:rsidP="00292A2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rFonts w:ascii="Arial" w:hAnsi="Arial" w:cs="Arial"/>
                <w:sz w:val="14"/>
                <w:szCs w:val="14"/>
              </w:rPr>
              <w:t xml:space="preserve"> *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47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22" w:rsidRPr="00432CEA" w:rsidRDefault="00115ED0" w:rsidP="00115ED0">
            <w:pPr>
              <w:autoSpaceDE w:val="0"/>
              <w:autoSpaceDN w:val="0"/>
              <w:adjustRightInd w:val="0"/>
              <w:spacing w:after="60"/>
              <w:ind w:left="-80"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</w:t>
            </w:r>
            <w:r w:rsidR="00292A22" w:rsidRPr="00292A22">
              <w:rPr>
                <w:sz w:val="20"/>
                <w:szCs w:val="20"/>
              </w:rPr>
              <w:t xml:space="preserve"> solicitante asume con su solicitud que la justificación posterior a esta fecha solicitada conllevará el derecho a la pérdida total o parcial de la subvención, según proceda, con la obligación de reintegro, en su caso.</w:t>
            </w:r>
          </w:p>
        </w:tc>
      </w:tr>
      <w:tr w:rsidR="00AC4330" w:rsidRPr="00292A22" w:rsidTr="00292A22">
        <w:trPr>
          <w:trHeight w:val="49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C4330" w:rsidRPr="00292A22" w:rsidRDefault="00AC4330" w:rsidP="00292A22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4"/>
                <w:szCs w:val="4"/>
              </w:rPr>
            </w:pPr>
          </w:p>
        </w:tc>
      </w:tr>
    </w:tbl>
    <w:p w:rsidR="004D39EE" w:rsidRPr="00105FDA" w:rsidRDefault="004D39EE" w:rsidP="008B4AD0">
      <w:pPr>
        <w:rPr>
          <w:sz w:val="8"/>
          <w:szCs w:val="10"/>
        </w:rPr>
      </w:pPr>
    </w:p>
    <w:p w:rsidR="00B45217" w:rsidRPr="00315610" w:rsidRDefault="00B45217" w:rsidP="008B4AD0">
      <w:pPr>
        <w:rPr>
          <w:sz w:val="4"/>
          <w:szCs w:val="4"/>
        </w:rPr>
      </w:pPr>
    </w:p>
    <w:p w:rsidR="00C900F2" w:rsidRDefault="00C900F2" w:rsidP="00193BA6">
      <w:pPr>
        <w:rPr>
          <w:sz w:val="20"/>
          <w:szCs w:val="8"/>
        </w:rPr>
      </w:pPr>
    </w:p>
    <w:p w:rsidR="005A15CA" w:rsidRDefault="005A15CA" w:rsidP="00193BA6">
      <w:pPr>
        <w:rPr>
          <w:sz w:val="20"/>
          <w:szCs w:val="8"/>
        </w:rPr>
      </w:pPr>
    </w:p>
    <w:p w:rsidR="005A15CA" w:rsidRPr="00201731" w:rsidRDefault="005A15CA" w:rsidP="00193BA6">
      <w:pPr>
        <w:rPr>
          <w:sz w:val="20"/>
          <w:szCs w:val="8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57"/>
        <w:gridCol w:w="10580"/>
      </w:tblGrid>
      <w:tr w:rsidR="00AC4330" w:rsidRPr="00352F8A" w:rsidTr="00BA22F7">
        <w:trPr>
          <w:trHeight w:hRule="exact" w:val="387"/>
        </w:trPr>
        <w:tc>
          <w:tcPr>
            <w:tcW w:w="20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AC4330" w:rsidRPr="00352F8A" w:rsidRDefault="00AC4330" w:rsidP="00CF2739">
            <w:pPr>
              <w:rPr>
                <w:sz w:val="22"/>
                <w:szCs w:val="22"/>
              </w:rPr>
            </w:pPr>
            <w:r w:rsidRPr="00352F8A">
              <w:rPr>
                <w:sz w:val="22"/>
                <w:szCs w:val="22"/>
              </w:rPr>
              <w:lastRenderedPageBreak/>
              <w:t>0</w:t>
            </w:r>
            <w:r w:rsidR="00C266A3">
              <w:rPr>
                <w:sz w:val="22"/>
                <w:szCs w:val="22"/>
              </w:rPr>
              <w:t>6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AC4330" w:rsidRPr="00352F8A" w:rsidRDefault="00CF2739" w:rsidP="00302B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Solicita</w:t>
            </w:r>
          </w:p>
        </w:tc>
      </w:tr>
      <w:tr w:rsidR="00AC4330" w:rsidRPr="00352F8A" w:rsidTr="007F4723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:rsidR="00AC4330" w:rsidRPr="00770582" w:rsidRDefault="00AC4330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4"/>
                <w:szCs w:val="20"/>
              </w:rPr>
            </w:pPr>
          </w:p>
          <w:p w:rsidR="00AC4330" w:rsidRPr="00DA39F9" w:rsidRDefault="00AC4330" w:rsidP="007F4723">
            <w:pPr>
              <w:shd w:val="clear" w:color="auto" w:fill="FFFFFF"/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6"/>
                <w:szCs w:val="20"/>
              </w:rPr>
            </w:pPr>
          </w:p>
          <w:p w:rsidR="00AC4330" w:rsidRPr="004E4AC2" w:rsidRDefault="00501476" w:rsidP="007F4723">
            <w:pPr>
              <w:shd w:val="clear" w:color="auto" w:fill="FFFFFF"/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b/>
                <w:spacing w:val="-2"/>
                <w:sz w:val="20"/>
                <w:szCs w:val="20"/>
              </w:rPr>
            </w:pPr>
            <w:r w:rsidRPr="004E4AC2">
              <w:rPr>
                <w:rFonts w:cs="ArialMT"/>
                <w:b/>
                <w:spacing w:val="-2"/>
                <w:sz w:val="20"/>
                <w:szCs w:val="20"/>
              </w:rPr>
              <w:t>Solicita la concesión de un nuevo plazo de justificación.</w:t>
            </w:r>
          </w:p>
          <w:p w:rsidR="00AC4330" w:rsidRPr="00770582" w:rsidRDefault="00AC4330" w:rsidP="00CF2739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AC4330" w:rsidRDefault="00AC4330" w:rsidP="00AC4330">
      <w:pPr>
        <w:rPr>
          <w:b/>
          <w:bCs/>
          <w:color w:val="000000"/>
          <w:szCs w:val="20"/>
        </w:rPr>
      </w:pPr>
    </w:p>
    <w:p w:rsidR="00501476" w:rsidRDefault="00501476" w:rsidP="00AC4330">
      <w:pPr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br w:type="page"/>
      </w:r>
    </w:p>
    <w:tbl>
      <w:tblPr>
        <w:tblW w:w="5003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6"/>
        <w:gridCol w:w="433"/>
        <w:gridCol w:w="1502"/>
        <w:gridCol w:w="8967"/>
        <w:gridCol w:w="15"/>
      </w:tblGrid>
      <w:tr w:rsidR="00501476" w:rsidRPr="00352F8A" w:rsidTr="00501476">
        <w:trPr>
          <w:gridAfter w:val="1"/>
          <w:wAfter w:w="7" w:type="pct"/>
          <w:trHeight w:hRule="exact" w:val="387"/>
        </w:trPr>
        <w:tc>
          <w:tcPr>
            <w:tcW w:w="205" w:type="pct"/>
            <w:gridSpan w:val="2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501476" w:rsidRPr="00352F8A" w:rsidRDefault="00501476" w:rsidP="00501476">
            <w:pPr>
              <w:ind w:right="-171"/>
              <w:rPr>
                <w:sz w:val="22"/>
                <w:szCs w:val="22"/>
              </w:rPr>
            </w:pPr>
            <w:r w:rsidRPr="00352F8A">
              <w:rPr>
                <w:sz w:val="22"/>
                <w:szCs w:val="22"/>
              </w:rPr>
              <w:lastRenderedPageBreak/>
              <w:t>0</w:t>
            </w:r>
            <w:r w:rsidR="00C266A3">
              <w:rPr>
                <w:sz w:val="22"/>
                <w:szCs w:val="22"/>
              </w:rPr>
              <w:t>7</w:t>
            </w:r>
          </w:p>
        </w:tc>
        <w:tc>
          <w:tcPr>
            <w:tcW w:w="4788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501476" w:rsidRPr="00352F8A" w:rsidRDefault="00501476" w:rsidP="001B468B">
            <w:pPr>
              <w:rPr>
                <w:b/>
                <w:sz w:val="22"/>
                <w:szCs w:val="22"/>
              </w:rPr>
            </w:pPr>
            <w:r w:rsidRPr="00501476">
              <w:rPr>
                <w:b/>
                <w:sz w:val="22"/>
                <w:szCs w:val="22"/>
              </w:rPr>
              <w:t>Información Básica De Protección De Datos</w:t>
            </w:r>
          </w:p>
        </w:tc>
      </w:tr>
      <w:tr w:rsidR="00501476" w:rsidRPr="00BA22F7" w:rsidTr="0050147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pct"/>
          <w:trHeight w:val="300"/>
          <w:jc w:val="center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color w:val="000000"/>
                <w:sz w:val="16"/>
                <w:szCs w:val="16"/>
              </w:rPr>
              <w:t>Dirección General Transportes y Movilidad</w:t>
            </w:r>
          </w:p>
        </w:tc>
      </w:tr>
      <w:tr w:rsidR="00501476" w:rsidRPr="00BA22F7" w:rsidTr="0050147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pct"/>
          <w:trHeight w:val="300"/>
          <w:jc w:val="center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color w:val="000000"/>
                <w:sz w:val="16"/>
                <w:szCs w:val="16"/>
              </w:rPr>
              <w:t>Gestión de subvenciones a los concesionarios de los servicios de transporte regular de viajeros por carretera de uso general de titularidad autonómica como a los operadores que prestan servicios conectando tráficos en CLM.</w:t>
            </w:r>
          </w:p>
        </w:tc>
      </w:tr>
      <w:tr w:rsidR="00501476" w:rsidRPr="00BA22F7" w:rsidTr="0050147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pct"/>
          <w:trHeight w:val="300"/>
          <w:jc w:val="center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color w:val="000000"/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BA22F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A22F7">
              <w:rPr>
                <w:rFonts w:ascii="Arial" w:hAnsi="Arial" w:cs="Arial"/>
                <w:color w:val="000000"/>
                <w:sz w:val="16"/>
                <w:szCs w:val="16"/>
              </w:rPr>
              <w:br/>
              <w:t>Ley 38/2003, de 17 de noviembre, General de Subvenciones; Texto Refundido de la Ley de Hacienda de Castilla-La Mancha, aprobado por el Decreto Legislativo 1/2002, de 19 de noviembre.</w:t>
            </w:r>
          </w:p>
        </w:tc>
      </w:tr>
      <w:tr w:rsidR="00501476" w:rsidRPr="00BA22F7" w:rsidTr="0050147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pct"/>
          <w:trHeight w:val="300"/>
          <w:jc w:val="center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color w:val="000000"/>
                <w:sz w:val="16"/>
                <w:szCs w:val="16"/>
              </w:rPr>
              <w:t>Existe cesión de datos</w:t>
            </w:r>
          </w:p>
        </w:tc>
      </w:tr>
      <w:tr w:rsidR="00501476" w:rsidRPr="00BA22F7" w:rsidTr="0050147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pct"/>
          <w:trHeight w:val="300"/>
          <w:jc w:val="center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01476" w:rsidRPr="00BA22F7" w:rsidTr="0050147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pct"/>
          <w:trHeight w:val="300"/>
          <w:jc w:val="center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76" w:rsidRPr="00BA22F7" w:rsidRDefault="00501476" w:rsidP="001B46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2F7">
              <w:rPr>
                <w:rFonts w:ascii="Arial" w:hAnsi="Arial" w:cs="Arial"/>
                <w:color w:val="000000"/>
                <w:sz w:val="16"/>
                <w:szCs w:val="16"/>
              </w:rPr>
              <w:t>Disponible en la dirección electrónica:</w:t>
            </w:r>
            <w:r w:rsidRPr="007F0D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Pr="007F0D20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</w:rPr>
                <w:t>https://rat.castillalamancha.es/info/1889</w:t>
              </w:r>
            </w:hyperlink>
          </w:p>
        </w:tc>
      </w:tr>
    </w:tbl>
    <w:p w:rsidR="00501476" w:rsidRDefault="00501476" w:rsidP="00AC4330">
      <w:pPr>
        <w:rPr>
          <w:b/>
          <w:bCs/>
          <w:color w:val="000000"/>
          <w:szCs w:val="20"/>
        </w:rPr>
      </w:pPr>
    </w:p>
    <w:p w:rsidR="00BA22F7" w:rsidRDefault="00BA22F7" w:rsidP="00AC4330">
      <w:pPr>
        <w:rPr>
          <w:b/>
          <w:bCs/>
          <w:color w:val="000000"/>
          <w:szCs w:val="20"/>
        </w:rPr>
      </w:pPr>
    </w:p>
    <w:p w:rsidR="00BA22F7" w:rsidRDefault="00BA22F7" w:rsidP="00AC4330">
      <w:pPr>
        <w:rPr>
          <w:b/>
          <w:bCs/>
          <w:color w:val="000000"/>
          <w:szCs w:val="20"/>
        </w:rPr>
      </w:pPr>
    </w:p>
    <w:p w:rsidR="00BA22F7" w:rsidRDefault="00BA22F7" w:rsidP="00AC4330">
      <w:pPr>
        <w:rPr>
          <w:b/>
          <w:bCs/>
          <w:color w:val="000000"/>
          <w:szCs w:val="20"/>
        </w:rPr>
      </w:pPr>
    </w:p>
    <w:p w:rsidR="00BA22F7" w:rsidRDefault="00BA22F7" w:rsidP="00AC4330">
      <w:pPr>
        <w:rPr>
          <w:b/>
          <w:bCs/>
          <w:color w:val="000000"/>
          <w:szCs w:val="20"/>
        </w:rPr>
      </w:pPr>
    </w:p>
    <w:p w:rsidR="00AC4330" w:rsidRDefault="00AC4330" w:rsidP="00193BA6"/>
    <w:p w:rsidR="00CF2739" w:rsidRDefault="00CF2739" w:rsidP="00193BA6">
      <w:pPr>
        <w:rPr>
          <w:b/>
          <w:sz w:val="16"/>
          <w:szCs w:val="16"/>
        </w:rPr>
      </w:pPr>
    </w:p>
    <w:p w:rsidR="00AC4330" w:rsidRPr="008A22F3" w:rsidRDefault="00AC4330" w:rsidP="00193BA6">
      <w:pPr>
        <w:rPr>
          <w:sz w:val="10"/>
          <w:szCs w:val="10"/>
        </w:rPr>
      </w:pPr>
    </w:p>
    <w:tbl>
      <w:tblPr>
        <w:tblW w:w="11363" w:type="dxa"/>
        <w:tblLook w:val="01E0" w:firstRow="1" w:lastRow="1" w:firstColumn="1" w:lastColumn="1" w:noHBand="0" w:noVBand="0"/>
      </w:tblPr>
      <w:tblGrid>
        <w:gridCol w:w="4608"/>
        <w:gridCol w:w="2135"/>
        <w:gridCol w:w="745"/>
        <w:gridCol w:w="1980"/>
        <w:gridCol w:w="1895"/>
      </w:tblGrid>
      <w:tr w:rsidR="00193BA6" w:rsidRPr="00550094">
        <w:trPr>
          <w:cantSplit/>
        </w:trPr>
        <w:tc>
          <w:tcPr>
            <w:tcW w:w="4608" w:type="dxa"/>
          </w:tcPr>
          <w:p w:rsidR="00193BA6" w:rsidRPr="002D5DA9" w:rsidRDefault="00193BA6" w:rsidP="00412A0F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bottom"/>
          </w:tcPr>
          <w:p w:rsidR="00193BA6" w:rsidRPr="002D5DA9" w:rsidRDefault="00193BA6" w:rsidP="00412A0F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  <w:r w:rsidRPr="002D5DA9">
              <w:rPr>
                <w:sz w:val="20"/>
                <w:szCs w:val="20"/>
              </w:rPr>
              <w:t xml:space="preserve">En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bookmarkEnd w:id="1"/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vAlign w:val="bottom"/>
          </w:tcPr>
          <w:p w:rsidR="00193BA6" w:rsidRPr="002D5DA9" w:rsidRDefault="00193BA6" w:rsidP="00412A0F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sz w:val="20"/>
                <w:szCs w:val="20"/>
              </w:rPr>
            </w:pPr>
            <w:r w:rsidRPr="002D5DA9">
              <w:rPr>
                <w:sz w:val="20"/>
                <w:szCs w:val="20"/>
              </w:rPr>
              <w:t xml:space="preserve">, a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193BA6" w:rsidRPr="002D5DA9" w:rsidRDefault="00193BA6" w:rsidP="00412A0F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  <w:r w:rsidRPr="002D5DA9">
              <w:rPr>
                <w:sz w:val="20"/>
                <w:szCs w:val="20"/>
              </w:rPr>
              <w:t xml:space="preserve">de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5" w:type="dxa"/>
            <w:vAlign w:val="bottom"/>
          </w:tcPr>
          <w:p w:rsidR="00193BA6" w:rsidRPr="002D5DA9" w:rsidRDefault="00193BA6" w:rsidP="00412A0F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  <w:r w:rsidRPr="002D5DA9">
              <w:rPr>
                <w:sz w:val="20"/>
                <w:szCs w:val="20"/>
              </w:rPr>
              <w:t xml:space="preserve">de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3BA6" w:rsidTr="00501476">
        <w:trPr>
          <w:cantSplit/>
          <w:trHeight w:val="5877"/>
        </w:trPr>
        <w:tc>
          <w:tcPr>
            <w:tcW w:w="4608" w:type="dxa"/>
            <w:vAlign w:val="bottom"/>
          </w:tcPr>
          <w:p w:rsidR="005F65E4" w:rsidRDefault="005F65E4" w:rsidP="00AC433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6755" w:type="dxa"/>
            <w:gridSpan w:val="4"/>
            <w:vAlign w:val="bottom"/>
          </w:tcPr>
          <w:p w:rsidR="009B65AD" w:rsidRDefault="00193BA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2D5DA9">
              <w:rPr>
                <w:sz w:val="20"/>
                <w:szCs w:val="20"/>
              </w:rPr>
              <w:t>Fdo.:</w:t>
            </w:r>
            <w:r>
              <w:t xml:space="preserve">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  <w:p w:rsidR="005F65E4" w:rsidRDefault="005F65E4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9B65AD" w:rsidRDefault="009B65AD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01476" w:rsidRDefault="0050147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EF42D9" w:rsidRPr="00C67F5C" w:rsidRDefault="00EF42D9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12"/>
                <w:szCs w:val="12"/>
              </w:rPr>
            </w:pPr>
          </w:p>
          <w:p w:rsidR="00053FF4" w:rsidRPr="00053FF4" w:rsidRDefault="00053FF4" w:rsidP="00053FF4">
            <w:pPr>
              <w:pStyle w:val="NormalWeb"/>
              <w:spacing w:before="0" w:beforeAutospacing="0" w:after="0" w:afterAutospacing="0"/>
              <w:rPr>
                <w:sz w:val="4"/>
                <w:szCs w:val="4"/>
              </w:rPr>
            </w:pPr>
          </w:p>
        </w:tc>
      </w:tr>
      <w:tr w:rsidR="005A2DB7" w:rsidTr="005A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7" w:rsidRPr="00ED0BD3" w:rsidRDefault="005A2DB7" w:rsidP="008C354E">
            <w:pPr>
              <w:pStyle w:val="NormalWeb"/>
              <w:tabs>
                <w:tab w:val="right" w:pos="111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t>Dirigido a la Dirección General de Transportes</w:t>
            </w:r>
            <w:r w:rsidR="008C354E">
              <w:t xml:space="preserve"> y </w:t>
            </w:r>
            <w:proofErr w:type="gramStart"/>
            <w:r w:rsidR="008C354E">
              <w:t>Movilidad</w:t>
            </w:r>
            <w:r>
              <w:t xml:space="preserve">  </w:t>
            </w:r>
            <w:r w:rsidRPr="00141C8F">
              <w:rPr>
                <w:sz w:val="18"/>
                <w:szCs w:val="18"/>
              </w:rPr>
              <w:t>(</w:t>
            </w:r>
            <w:proofErr w:type="gramEnd"/>
            <w:r w:rsidRPr="00141C8F">
              <w:rPr>
                <w:sz w:val="18"/>
                <w:szCs w:val="18"/>
              </w:rPr>
              <w:t>Paseo Cristo de la Vega s/n, 45071-Toledo )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7" w:rsidRPr="0005598E" w:rsidRDefault="00FD50CB" w:rsidP="005A2DB7">
            <w:pPr>
              <w:pStyle w:val="NormalWeb"/>
              <w:tabs>
                <w:tab w:val="right" w:pos="11147"/>
              </w:tabs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 </w:t>
            </w:r>
            <w:proofErr w:type="gramStart"/>
            <w:r>
              <w:rPr>
                <w:sz w:val="20"/>
                <w:szCs w:val="20"/>
              </w:rPr>
              <w:t>3:A</w:t>
            </w:r>
            <w:proofErr w:type="gramEnd"/>
            <w:r>
              <w:rPr>
                <w:sz w:val="20"/>
                <w:szCs w:val="20"/>
              </w:rPr>
              <w:t>08027309</w:t>
            </w:r>
          </w:p>
        </w:tc>
      </w:tr>
    </w:tbl>
    <w:p w:rsidR="005572ED" w:rsidRDefault="005572ED" w:rsidP="008B4AD0">
      <w:pPr>
        <w:rPr>
          <w:sz w:val="4"/>
          <w:szCs w:val="4"/>
        </w:rPr>
      </w:pPr>
    </w:p>
    <w:p w:rsidR="00353921" w:rsidRDefault="008C354E" w:rsidP="008B4AD0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353921" w:rsidRDefault="00353921" w:rsidP="008B4AD0">
      <w:pPr>
        <w:rPr>
          <w:sz w:val="4"/>
          <w:szCs w:val="4"/>
        </w:rPr>
      </w:pPr>
    </w:p>
    <w:p w:rsidR="00353921" w:rsidRDefault="00353921" w:rsidP="008B4AD0">
      <w:pPr>
        <w:rPr>
          <w:sz w:val="4"/>
          <w:szCs w:val="4"/>
        </w:rPr>
      </w:pPr>
    </w:p>
    <w:p w:rsidR="005572ED" w:rsidRPr="005137A6" w:rsidRDefault="005572ED" w:rsidP="00550094">
      <w:pPr>
        <w:pStyle w:val="NormalWeb"/>
        <w:spacing w:before="0" w:beforeAutospacing="0" w:after="0" w:afterAutospacing="0"/>
        <w:rPr>
          <w:sz w:val="12"/>
          <w:szCs w:val="12"/>
        </w:rPr>
      </w:pPr>
    </w:p>
    <w:tbl>
      <w:tblPr>
        <w:tblW w:w="505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5"/>
      </w:tblGrid>
      <w:tr w:rsidR="005572ED" w:rsidRPr="00FA6256">
        <w:trPr>
          <w:trHeight w:val="3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572ED" w:rsidRPr="00637C13" w:rsidRDefault="005572ED" w:rsidP="002B57A5">
            <w:pPr>
              <w:rPr>
                <w:b/>
                <w:bCs/>
                <w:sz w:val="22"/>
                <w:szCs w:val="22"/>
              </w:rPr>
            </w:pPr>
            <w:bookmarkStart w:id="2" w:name="Instrucciones"/>
            <w:r>
              <w:br w:type="page"/>
            </w:r>
            <w:r w:rsidRPr="00637C13">
              <w:rPr>
                <w:b/>
                <w:bCs/>
                <w:sz w:val="22"/>
                <w:szCs w:val="22"/>
              </w:rPr>
              <w:t>Instrucciones para tramitar adecuadamente este formulario</w:t>
            </w:r>
          </w:p>
        </w:tc>
      </w:tr>
      <w:tr w:rsidR="005572ED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tcMar>
              <w:right w:w="57" w:type="dxa"/>
            </w:tcMar>
            <w:vAlign w:val="center"/>
          </w:tcPr>
          <w:p w:rsidR="005572ED" w:rsidRPr="00637C13" w:rsidRDefault="005572ED" w:rsidP="00637C13">
            <w:pPr>
              <w:spacing w:before="40" w:after="20"/>
              <w:rPr>
                <w:b/>
                <w:bCs/>
                <w:sz w:val="16"/>
                <w:szCs w:val="16"/>
              </w:rPr>
            </w:pPr>
            <w:r w:rsidRPr="00637C13">
              <w:rPr>
                <w:b/>
                <w:bCs/>
                <w:sz w:val="16"/>
                <w:szCs w:val="16"/>
              </w:rPr>
              <w:t>Instrucciones generales</w:t>
            </w:r>
          </w:p>
        </w:tc>
      </w:tr>
      <w:tr w:rsidR="005572ED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572ED" w:rsidRPr="00637C13" w:rsidRDefault="005572ED" w:rsidP="00637C13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60" w:right="96" w:hanging="180"/>
              <w:jc w:val="both"/>
              <w:rPr>
                <w:sz w:val="16"/>
                <w:szCs w:val="16"/>
              </w:rPr>
            </w:pPr>
            <w:r w:rsidRPr="00637C13">
              <w:rPr>
                <w:sz w:val="16"/>
                <w:szCs w:val="16"/>
              </w:rPr>
              <w:t>Este formulario está diseñado de forma que pueda ser rellenado fácilmente utilizando la aplicación Word. Puede pasar de un campo a otro utilizando el tabulador para ir al siguiente o mayúsculas+tabulador para ir al campo anterior. En los campos de chequeo puede activarlos o desactivarlos utilizando la barra espaciadora. En cualquier momento puede guardar este documento como un fichero mas en el que se incluirán los datos introducidos.</w:t>
            </w:r>
          </w:p>
          <w:p w:rsidR="005572ED" w:rsidRPr="00637C13" w:rsidRDefault="005572ED" w:rsidP="00046A0A">
            <w:pPr>
              <w:spacing w:before="40" w:after="60"/>
              <w:ind w:left="362" w:right="96"/>
              <w:jc w:val="both"/>
              <w:rPr>
                <w:sz w:val="16"/>
                <w:szCs w:val="16"/>
              </w:rPr>
            </w:pPr>
          </w:p>
        </w:tc>
      </w:tr>
      <w:tr w:rsidR="005572ED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tcMar>
              <w:right w:w="57" w:type="dxa"/>
            </w:tcMar>
            <w:vAlign w:val="center"/>
          </w:tcPr>
          <w:p w:rsidR="005572ED" w:rsidRPr="00637C13" w:rsidRDefault="005572ED" w:rsidP="00637C13">
            <w:pPr>
              <w:spacing w:before="40" w:after="20"/>
              <w:ind w:right="96"/>
              <w:jc w:val="both"/>
              <w:rPr>
                <w:b/>
                <w:bCs/>
                <w:sz w:val="16"/>
                <w:szCs w:val="16"/>
              </w:rPr>
            </w:pPr>
            <w:r w:rsidRPr="00637C13">
              <w:rPr>
                <w:b/>
                <w:bCs/>
                <w:sz w:val="16"/>
                <w:szCs w:val="16"/>
              </w:rPr>
              <w:t>Instrucciones particulares</w:t>
            </w:r>
          </w:p>
        </w:tc>
      </w:tr>
      <w:tr w:rsidR="005572ED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572ED" w:rsidRPr="00637C13" w:rsidRDefault="005572ED" w:rsidP="00637C13">
            <w:pPr>
              <w:spacing w:before="40" w:after="20"/>
              <w:ind w:right="96"/>
              <w:jc w:val="both"/>
              <w:rPr>
                <w:sz w:val="16"/>
                <w:szCs w:val="16"/>
              </w:rPr>
            </w:pPr>
            <w:r w:rsidRPr="00637C13">
              <w:rPr>
                <w:b/>
                <w:bCs/>
                <w:sz w:val="16"/>
                <w:szCs w:val="16"/>
              </w:rPr>
              <w:t>Representante:</w:t>
            </w:r>
            <w:r w:rsidRPr="00637C13">
              <w:rPr>
                <w:sz w:val="16"/>
                <w:szCs w:val="16"/>
              </w:rPr>
              <w:t xml:space="preserve"> Si lo hay, solo puede tratarse de una persona física, de la cual hay que indicar el nombre, el 1º apellido y, si tiene, el 2º apellido.</w:t>
            </w:r>
          </w:p>
        </w:tc>
      </w:tr>
      <w:tr w:rsidR="005572ED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572ED" w:rsidRPr="00637C13" w:rsidRDefault="005572ED" w:rsidP="00907466">
            <w:pPr>
              <w:spacing w:before="40" w:after="20"/>
              <w:ind w:right="96"/>
              <w:jc w:val="both"/>
              <w:rPr>
                <w:sz w:val="16"/>
                <w:szCs w:val="16"/>
              </w:rPr>
            </w:pPr>
            <w:r w:rsidRPr="00637C13">
              <w:rPr>
                <w:b/>
                <w:bCs/>
                <w:sz w:val="16"/>
                <w:szCs w:val="16"/>
              </w:rPr>
              <w:t>Dirección postal:</w:t>
            </w:r>
            <w:r w:rsidRPr="00637C13">
              <w:rPr>
                <w:sz w:val="16"/>
                <w:szCs w:val="16"/>
              </w:rPr>
              <w:t xml:space="preserve"> En el caso de indicar una vía pública debe rellenar como mínimo el tipo y el nombre de la vía además de los campos que proceda de entre los siguientes: nº, bloque, portal, escalera, planta, punto kilométrico y complemento. El campo complemento debe utilizarse para incluir detalles de la dirección que ayuden a su correcta ubicación y que no se puedan especificar en el resto de campos. En ambos casos deberá rellenar los campos código postal, municipio y provincia.</w:t>
            </w:r>
          </w:p>
        </w:tc>
      </w:tr>
      <w:tr w:rsidR="00A04319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04319" w:rsidRPr="00637C13" w:rsidRDefault="00A04319" w:rsidP="009B65AD">
            <w:pPr>
              <w:spacing w:before="40" w:after="20"/>
              <w:ind w:right="96"/>
              <w:jc w:val="both"/>
              <w:rPr>
                <w:sz w:val="16"/>
                <w:szCs w:val="16"/>
              </w:rPr>
            </w:pPr>
          </w:p>
        </w:tc>
      </w:tr>
      <w:tr w:rsidR="00F41B39" w:rsidRPr="00AB48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F41B39" w:rsidRPr="00C570E6" w:rsidRDefault="00F41B39" w:rsidP="000852E3">
            <w:pPr>
              <w:spacing w:before="4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Más </w:t>
            </w:r>
            <w:r w:rsidRPr="00C570E6">
              <w:rPr>
                <w:b/>
                <w:sz w:val="16"/>
                <w:szCs w:val="16"/>
              </w:rPr>
              <w:t>Informaci</w:t>
            </w:r>
            <w:r>
              <w:rPr>
                <w:b/>
                <w:sz w:val="16"/>
                <w:szCs w:val="16"/>
              </w:rPr>
              <w:t>ón</w:t>
            </w:r>
            <w:r w:rsidRPr="00C570E6">
              <w:rPr>
                <w:b/>
                <w:sz w:val="16"/>
                <w:szCs w:val="16"/>
              </w:rPr>
              <w:t>:</w:t>
            </w:r>
          </w:p>
          <w:p w:rsidR="00F41B39" w:rsidRDefault="00F41B39" w:rsidP="000852E3">
            <w:pPr>
              <w:spacing w:before="40" w:after="20"/>
            </w:pPr>
            <w:r>
              <w:rPr>
                <w:sz w:val="16"/>
                <w:szCs w:val="16"/>
              </w:rPr>
              <w:t xml:space="preserve">* en la página web </w:t>
            </w:r>
            <w:hyperlink r:id="rId9" w:history="1">
              <w:r w:rsidR="009C38EF" w:rsidRPr="009C750F">
                <w:rPr>
                  <w:rStyle w:val="Hipervnculo"/>
                  <w:sz w:val="16"/>
                  <w:szCs w:val="16"/>
                </w:rPr>
                <w:t>http://www.castillalamancha.es/gobierno/fomento</w:t>
              </w:r>
            </w:hyperlink>
            <w:r w:rsidR="009C38EF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:rsidR="00F41B39" w:rsidRDefault="00F41B39" w:rsidP="00A53176">
            <w:pPr>
              <w:spacing w:before="40" w:after="20"/>
              <w:rPr>
                <w:sz w:val="16"/>
                <w:szCs w:val="16"/>
              </w:rPr>
            </w:pPr>
            <w:r w:rsidRPr="00C570E6">
              <w:rPr>
                <w:rStyle w:val="nfasis"/>
                <w:b/>
                <w:bCs/>
                <w:sz w:val="16"/>
                <w:szCs w:val="16"/>
                <w:lang w:val="es-ES_tradnl"/>
              </w:rPr>
              <w:t>* a través del</w:t>
            </w:r>
            <w:r w:rsidRPr="00C570E6">
              <w:rPr>
                <w:rStyle w:val="nfasis"/>
                <w:b/>
                <w:bCs/>
                <w:i w:val="0"/>
                <w:iCs w:val="0"/>
                <w:sz w:val="16"/>
                <w:szCs w:val="16"/>
                <w:lang w:val="es-ES_tradnl"/>
              </w:rPr>
              <w:t xml:space="preserve"> </w:t>
            </w:r>
            <w:r w:rsidRPr="00C570E6">
              <w:rPr>
                <w:rStyle w:val="nfasis"/>
                <w:bCs/>
                <w:i w:val="0"/>
                <w:iCs w:val="0"/>
                <w:sz w:val="16"/>
                <w:szCs w:val="16"/>
                <w:lang w:val="es-ES_tradnl"/>
              </w:rPr>
              <w:t>teléfono</w:t>
            </w:r>
            <w:r w:rsidRPr="00C570E6">
              <w:rPr>
                <w:rStyle w:val="nfasis"/>
                <w:b/>
                <w:bCs/>
                <w:i w:val="0"/>
                <w:iCs w:val="0"/>
                <w:sz w:val="16"/>
                <w:szCs w:val="16"/>
                <w:lang w:val="es-ES_tradnl"/>
              </w:rPr>
              <w:t xml:space="preserve"> </w:t>
            </w:r>
            <w:hyperlink r:id="rId10" w:history="1">
              <w:r w:rsidRPr="00DD3404">
                <w:rPr>
                  <w:rStyle w:val="Hipervnculo"/>
                  <w:bCs/>
                  <w:sz w:val="16"/>
                  <w:szCs w:val="16"/>
                  <w:lang w:val="es-ES_tradnl"/>
                </w:rPr>
                <w:t>012</w:t>
              </w:r>
            </w:hyperlink>
            <w:r w:rsidR="00DD3404" w:rsidRPr="00DD3404">
              <w:rPr>
                <w:rStyle w:val="nfasis"/>
                <w:bCs/>
                <w:i w:val="0"/>
                <w:iCs w:val="0"/>
                <w:sz w:val="16"/>
                <w:szCs w:val="16"/>
                <w:lang w:val="es-ES_tradnl"/>
              </w:rPr>
              <w:t xml:space="preserve"> </w:t>
            </w:r>
            <w:r w:rsidRPr="00C570E6">
              <w:rPr>
                <w:rStyle w:val="nfasis"/>
                <w:b/>
                <w:bCs/>
                <w:sz w:val="16"/>
                <w:szCs w:val="16"/>
                <w:lang w:val="es-ES_tradnl"/>
              </w:rPr>
              <w:t>, si llama desde Castilla-La Mancha, excepto desde localidades con prefijo de provincias de otra Comunidad Autónoma</w:t>
            </w:r>
            <w:r w:rsidR="00A53176">
              <w:rPr>
                <w:rStyle w:val="nfasis"/>
                <w:b/>
                <w:bCs/>
                <w:sz w:val="16"/>
                <w:szCs w:val="16"/>
                <w:lang w:val="es-ES_tradnl"/>
              </w:rPr>
              <w:t>.</w:t>
            </w:r>
          </w:p>
        </w:tc>
      </w:tr>
      <w:bookmarkEnd w:id="2"/>
      <w:tr w:rsidR="00365A1A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tcMar>
              <w:right w:w="57" w:type="dxa"/>
            </w:tcMar>
            <w:vAlign w:val="center"/>
          </w:tcPr>
          <w:p w:rsidR="00365A1A" w:rsidRPr="00365A1A" w:rsidRDefault="00365A1A" w:rsidP="00365A1A">
            <w:pPr>
              <w:spacing w:before="40" w:after="20"/>
              <w:ind w:right="96"/>
              <w:jc w:val="both"/>
              <w:rPr>
                <w:b/>
                <w:bCs/>
                <w:sz w:val="16"/>
                <w:szCs w:val="16"/>
              </w:rPr>
            </w:pPr>
            <w:r w:rsidRPr="00365A1A">
              <w:rPr>
                <w:b/>
                <w:bCs/>
                <w:sz w:val="16"/>
                <w:szCs w:val="16"/>
              </w:rPr>
              <w:t>Presentación de solicitudes</w:t>
            </w:r>
            <w:r w:rsidR="009C38EF">
              <w:rPr>
                <w:b/>
                <w:bCs/>
                <w:sz w:val="16"/>
                <w:szCs w:val="16"/>
              </w:rPr>
              <w:t xml:space="preserve"> y documentación</w:t>
            </w:r>
          </w:p>
        </w:tc>
      </w:tr>
      <w:tr w:rsidR="00462C8E" w:rsidRPr="00AB48D8" w:rsidTr="009B65AD">
        <w:trPr>
          <w:trHeight w:val="437"/>
        </w:trPr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E82EB7" w:rsidRPr="009B65AD" w:rsidRDefault="00E82EB7" w:rsidP="00E82EB7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Las solicitudes y documentación deberán presentarse en el plazo y forma indicados en la resolución de convocatoria de ayudas.</w:t>
            </w:r>
          </w:p>
          <w:p w:rsidR="006D3B98" w:rsidRPr="006D3B98" w:rsidRDefault="006D3B98" w:rsidP="00FC7F18">
            <w:pPr>
              <w:pStyle w:val="Defaul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ED0BD3" w:rsidRPr="00DB06A4" w:rsidRDefault="00ED0BD3" w:rsidP="00DB06A4">
      <w:pPr>
        <w:pStyle w:val="NormalWeb"/>
        <w:spacing w:before="0" w:beforeAutospacing="0" w:after="0" w:afterAutospacing="0" w:line="60" w:lineRule="atLeast"/>
        <w:rPr>
          <w:sz w:val="4"/>
          <w:szCs w:val="4"/>
        </w:rPr>
      </w:pPr>
    </w:p>
    <w:sectPr w:rsidR="00ED0BD3" w:rsidRPr="00DB06A4" w:rsidSect="00BA22F7">
      <w:headerReference w:type="default" r:id="rId11"/>
      <w:footerReference w:type="default" r:id="rId12"/>
      <w:type w:val="continuous"/>
      <w:pgSz w:w="12240" w:h="15840" w:code="1"/>
      <w:pgMar w:top="1985" w:right="680" w:bottom="539" w:left="624" w:header="34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53F" w:rsidRDefault="0015353F" w:rsidP="00AF1267">
      <w:r>
        <w:separator/>
      </w:r>
    </w:p>
  </w:endnote>
  <w:endnote w:type="continuationSeparator" w:id="0">
    <w:p w:rsidR="0015353F" w:rsidRDefault="0015353F" w:rsidP="00AF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AD" w:rsidRPr="00A87C83" w:rsidRDefault="009B65AD" w:rsidP="00733705">
    <w:pPr>
      <w:pStyle w:val="Piedepgina"/>
      <w:tabs>
        <w:tab w:val="clear" w:pos="8504"/>
        <w:tab w:val="right" w:pos="10260"/>
      </w:tabs>
      <w:rPr>
        <w:color w:val="808080"/>
        <w:sz w:val="16"/>
        <w:szCs w:val="16"/>
      </w:rPr>
    </w:pPr>
    <w:r w:rsidRPr="00733705">
      <w:rPr>
        <w:color w:val="808080"/>
        <w:sz w:val="16"/>
        <w:szCs w:val="16"/>
      </w:rPr>
      <w:t>Modelo nº</w:t>
    </w:r>
    <w:r>
      <w:rPr>
        <w:color w:val="808080"/>
        <w:sz w:val="16"/>
        <w:szCs w:val="16"/>
      </w:rPr>
      <w:t xml:space="preserve"> </w:t>
    </w:r>
    <w:r w:rsidR="009C2F39">
      <w:rPr>
        <w:color w:val="808080"/>
        <w:sz w:val="16"/>
        <w:szCs w:val="16"/>
      </w:rPr>
      <w:t>0000</w:t>
    </w:r>
    <w:r>
      <w:rPr>
        <w:color w:val="808080"/>
        <w:sz w:val="16"/>
        <w:szCs w:val="16"/>
      </w:rPr>
      <w:t>.0</w:t>
    </w:r>
    <w:r w:rsidR="00292A22">
      <w:rPr>
        <w:color w:val="808080"/>
        <w:sz w:val="16"/>
        <w:szCs w:val="16"/>
      </w:rPr>
      <w:t>2</w:t>
    </w:r>
    <w:r w:rsidRPr="00733705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F101E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F101E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53F" w:rsidRDefault="0015353F" w:rsidP="00AF1267">
      <w:r>
        <w:separator/>
      </w:r>
    </w:p>
  </w:footnote>
  <w:footnote w:type="continuationSeparator" w:id="0">
    <w:p w:rsidR="0015353F" w:rsidRDefault="0015353F" w:rsidP="00AF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0" w:type="dxa"/>
      <w:tblLook w:val="01E0" w:firstRow="1" w:lastRow="1" w:firstColumn="1" w:lastColumn="1" w:noHBand="0" w:noVBand="0"/>
    </w:tblPr>
    <w:tblGrid>
      <w:gridCol w:w="3510"/>
      <w:gridCol w:w="3269"/>
      <w:gridCol w:w="3081"/>
    </w:tblGrid>
    <w:tr w:rsidR="009B65AD" w:rsidTr="003230B1">
      <w:trPr>
        <w:trHeight w:val="698"/>
      </w:trPr>
      <w:tc>
        <w:tcPr>
          <w:tcW w:w="3510" w:type="dxa"/>
        </w:tcPr>
        <w:p w:rsidR="009B65AD" w:rsidRDefault="009B65AD" w:rsidP="00BD2D64"/>
      </w:tc>
      <w:tc>
        <w:tcPr>
          <w:tcW w:w="3269" w:type="dxa"/>
          <w:vMerge w:val="restart"/>
          <w:vAlign w:val="center"/>
        </w:tcPr>
        <w:p w:rsidR="009B65AD" w:rsidRPr="002A2537" w:rsidRDefault="009B65AD" w:rsidP="002A2537">
          <w:pPr>
            <w:ind w:left="172"/>
            <w:rPr>
              <w:sz w:val="2"/>
              <w:szCs w:val="28"/>
            </w:rPr>
          </w:pPr>
        </w:p>
        <w:p w:rsidR="00BB6193" w:rsidRDefault="00BB6193" w:rsidP="00D6202D">
          <w:pPr>
            <w:ind w:left="30"/>
            <w:rPr>
              <w:sz w:val="28"/>
              <w:szCs w:val="28"/>
            </w:rPr>
          </w:pPr>
        </w:p>
        <w:p w:rsidR="009B65AD" w:rsidRPr="005137A6" w:rsidRDefault="009B65AD" w:rsidP="005137A6">
          <w:pPr>
            <w:rPr>
              <w:sz w:val="28"/>
              <w:szCs w:val="28"/>
            </w:rPr>
          </w:pPr>
        </w:p>
      </w:tc>
      <w:tc>
        <w:tcPr>
          <w:tcW w:w="3081" w:type="dxa"/>
          <w:vMerge w:val="restart"/>
        </w:tcPr>
        <w:p w:rsidR="009B65AD" w:rsidRDefault="009B65AD" w:rsidP="009C2F3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right="-205"/>
            <w:jc w:val="center"/>
            <w:rPr>
              <w:color w:val="000000"/>
              <w:sz w:val="20"/>
              <w:szCs w:val="16"/>
            </w:rPr>
          </w:pPr>
        </w:p>
        <w:p w:rsidR="003E29F0" w:rsidRDefault="003E29F0" w:rsidP="009C2F3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right="-205"/>
            <w:jc w:val="center"/>
            <w:rPr>
              <w:color w:val="000000"/>
              <w:sz w:val="20"/>
              <w:szCs w:val="16"/>
            </w:rPr>
          </w:pPr>
        </w:p>
        <w:p w:rsidR="003E29F0" w:rsidRDefault="003E29F0" w:rsidP="009C2F3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right="-205"/>
            <w:jc w:val="center"/>
            <w:rPr>
              <w:color w:val="000000"/>
              <w:sz w:val="20"/>
              <w:szCs w:val="16"/>
            </w:rPr>
          </w:pPr>
        </w:p>
        <w:p w:rsidR="003E29F0" w:rsidRPr="003E29F0" w:rsidRDefault="003E29F0" w:rsidP="009C2F3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right="-205"/>
            <w:jc w:val="center"/>
            <w:rPr>
              <w:color w:val="000000"/>
              <w:sz w:val="20"/>
              <w:szCs w:val="16"/>
            </w:rPr>
          </w:pPr>
        </w:p>
      </w:tc>
    </w:tr>
    <w:tr w:rsidR="00BB6193" w:rsidTr="003230B1">
      <w:trPr>
        <w:trHeight w:val="567"/>
      </w:trPr>
      <w:tc>
        <w:tcPr>
          <w:tcW w:w="3510" w:type="dxa"/>
        </w:tcPr>
        <w:p w:rsidR="00BB6193" w:rsidRDefault="00BB6193" w:rsidP="00154C39">
          <w:pPr>
            <w:rPr>
              <w:noProof/>
            </w:rPr>
          </w:pPr>
        </w:p>
      </w:tc>
      <w:tc>
        <w:tcPr>
          <w:tcW w:w="3269" w:type="dxa"/>
          <w:vMerge/>
          <w:vAlign w:val="center"/>
        </w:tcPr>
        <w:p w:rsidR="00BB6193" w:rsidRDefault="00BB6193" w:rsidP="00154C39">
          <w:pPr>
            <w:rPr>
              <w:sz w:val="28"/>
              <w:szCs w:val="28"/>
            </w:rPr>
          </w:pPr>
        </w:p>
      </w:tc>
      <w:tc>
        <w:tcPr>
          <w:tcW w:w="3081" w:type="dxa"/>
          <w:vMerge/>
        </w:tcPr>
        <w:p w:rsidR="00BB6193" w:rsidRPr="00637C13" w:rsidRDefault="00BB6193" w:rsidP="00154C3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ind w:right="-205"/>
            <w:jc w:val="center"/>
            <w:rPr>
              <w:color w:val="000000"/>
              <w:sz w:val="16"/>
              <w:szCs w:val="16"/>
            </w:rPr>
          </w:pPr>
        </w:p>
      </w:tc>
    </w:tr>
  </w:tbl>
  <w:p w:rsidR="009B65AD" w:rsidRPr="00465D2F" w:rsidRDefault="00CA46D6" w:rsidP="0041477D">
    <w:pPr>
      <w:pStyle w:val="Encabezado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-1099185</wp:posOffset>
          </wp:positionV>
          <wp:extent cx="6753225" cy="1216660"/>
          <wp:effectExtent l="0" t="0" r="0" b="0"/>
          <wp:wrapThrough wrapText="bothSides">
            <wp:wrapPolygon edited="0">
              <wp:start x="0" y="0"/>
              <wp:lineTo x="0" y="21307"/>
              <wp:lineTo x="21570" y="21307"/>
              <wp:lineTo x="21570" y="0"/>
              <wp:lineTo x="0" y="0"/>
            </wp:wrapPolygon>
          </wp:wrapThrough>
          <wp:docPr id="4" name="Imagen 9" descr="Pastilla NEXT GEN + MINISTERIO TRANSPORTES + PRTR +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Pastilla NEXT GEN + MINISTERIO TRANSPORTES + PRTR + J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10C57"/>
    <w:multiLevelType w:val="hybridMultilevel"/>
    <w:tmpl w:val="420A05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71A83"/>
    <w:multiLevelType w:val="hybridMultilevel"/>
    <w:tmpl w:val="A2CAA804"/>
    <w:lvl w:ilvl="0" w:tplc="89948C1C">
      <w:start w:val="1"/>
      <w:numFmt w:val="bullet"/>
      <w:lvlText w:val="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3691C"/>
    <w:multiLevelType w:val="hybridMultilevel"/>
    <w:tmpl w:val="8116BC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79ZNhd/1v3LchEWuzdnw9fzflqfsQYOAolIVzQAxArlIvbIg4sM73JiJhNQN5M0KJvaRMbGBAY1+ex2hAeC+g==" w:salt="/vBQubEmmTpUQ0oCqOOqDg==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2A5B"/>
    <w:rsid w:val="00006881"/>
    <w:rsid w:val="000112A9"/>
    <w:rsid w:val="00013359"/>
    <w:rsid w:val="00013431"/>
    <w:rsid w:val="00013AC2"/>
    <w:rsid w:val="000152C6"/>
    <w:rsid w:val="00022B6D"/>
    <w:rsid w:val="000265A8"/>
    <w:rsid w:val="000268A5"/>
    <w:rsid w:val="00046A0A"/>
    <w:rsid w:val="0005138D"/>
    <w:rsid w:val="00053FF4"/>
    <w:rsid w:val="0005598E"/>
    <w:rsid w:val="00067803"/>
    <w:rsid w:val="0007159A"/>
    <w:rsid w:val="00076C2B"/>
    <w:rsid w:val="000832CD"/>
    <w:rsid w:val="000852E3"/>
    <w:rsid w:val="00092E36"/>
    <w:rsid w:val="00095534"/>
    <w:rsid w:val="000972C7"/>
    <w:rsid w:val="000A0617"/>
    <w:rsid w:val="000A1F80"/>
    <w:rsid w:val="000A28E1"/>
    <w:rsid w:val="000A2C2D"/>
    <w:rsid w:val="000A3740"/>
    <w:rsid w:val="000A7B69"/>
    <w:rsid w:val="000B002D"/>
    <w:rsid w:val="000B1EA2"/>
    <w:rsid w:val="000B29E1"/>
    <w:rsid w:val="000B3C87"/>
    <w:rsid w:val="000B65DB"/>
    <w:rsid w:val="000B6856"/>
    <w:rsid w:val="000B6D98"/>
    <w:rsid w:val="000B7EF9"/>
    <w:rsid w:val="000C3E93"/>
    <w:rsid w:val="000C54DD"/>
    <w:rsid w:val="000D0754"/>
    <w:rsid w:val="000D0D20"/>
    <w:rsid w:val="000D54B2"/>
    <w:rsid w:val="000D5653"/>
    <w:rsid w:val="000D7FFD"/>
    <w:rsid w:val="000E53D1"/>
    <w:rsid w:val="000F271B"/>
    <w:rsid w:val="000F523A"/>
    <w:rsid w:val="00105FDA"/>
    <w:rsid w:val="00112F1F"/>
    <w:rsid w:val="0011547A"/>
    <w:rsid w:val="00115ED0"/>
    <w:rsid w:val="00120D78"/>
    <w:rsid w:val="001212A3"/>
    <w:rsid w:val="00125E0B"/>
    <w:rsid w:val="00141C8F"/>
    <w:rsid w:val="00143792"/>
    <w:rsid w:val="00144006"/>
    <w:rsid w:val="0015353F"/>
    <w:rsid w:val="00154C39"/>
    <w:rsid w:val="00161AC0"/>
    <w:rsid w:val="00163BBD"/>
    <w:rsid w:val="001644CC"/>
    <w:rsid w:val="00165222"/>
    <w:rsid w:val="001678AE"/>
    <w:rsid w:val="001708C4"/>
    <w:rsid w:val="00170F59"/>
    <w:rsid w:val="0018058D"/>
    <w:rsid w:val="00184C51"/>
    <w:rsid w:val="00187D4B"/>
    <w:rsid w:val="00191ACC"/>
    <w:rsid w:val="001933BA"/>
    <w:rsid w:val="00193BA6"/>
    <w:rsid w:val="001964C7"/>
    <w:rsid w:val="00197995"/>
    <w:rsid w:val="001B468B"/>
    <w:rsid w:val="001C0938"/>
    <w:rsid w:val="001C5052"/>
    <w:rsid w:val="001D0B3E"/>
    <w:rsid w:val="001E16D3"/>
    <w:rsid w:val="001E2BFB"/>
    <w:rsid w:val="001E3356"/>
    <w:rsid w:val="001F012B"/>
    <w:rsid w:val="00201731"/>
    <w:rsid w:val="00202138"/>
    <w:rsid w:val="00203C68"/>
    <w:rsid w:val="00203EF6"/>
    <w:rsid w:val="00207179"/>
    <w:rsid w:val="00207197"/>
    <w:rsid w:val="00211E81"/>
    <w:rsid w:val="002122E2"/>
    <w:rsid w:val="00223FDD"/>
    <w:rsid w:val="00224472"/>
    <w:rsid w:val="00233A7A"/>
    <w:rsid w:val="002411C8"/>
    <w:rsid w:val="002427E6"/>
    <w:rsid w:val="00250D65"/>
    <w:rsid w:val="002608BC"/>
    <w:rsid w:val="00260F72"/>
    <w:rsid w:val="002620D9"/>
    <w:rsid w:val="002646AA"/>
    <w:rsid w:val="002657DF"/>
    <w:rsid w:val="00267405"/>
    <w:rsid w:val="00271745"/>
    <w:rsid w:val="00271D44"/>
    <w:rsid w:val="00275F2D"/>
    <w:rsid w:val="00277F4D"/>
    <w:rsid w:val="00281B8C"/>
    <w:rsid w:val="00282DC5"/>
    <w:rsid w:val="00282EDB"/>
    <w:rsid w:val="0028449A"/>
    <w:rsid w:val="00285B3A"/>
    <w:rsid w:val="00292A22"/>
    <w:rsid w:val="00294DD0"/>
    <w:rsid w:val="002A1A09"/>
    <w:rsid w:val="002A2537"/>
    <w:rsid w:val="002A41A6"/>
    <w:rsid w:val="002B250C"/>
    <w:rsid w:val="002B3624"/>
    <w:rsid w:val="002B57A5"/>
    <w:rsid w:val="002B60EB"/>
    <w:rsid w:val="002C2ABA"/>
    <w:rsid w:val="002D03E5"/>
    <w:rsid w:val="002D186D"/>
    <w:rsid w:val="002D6606"/>
    <w:rsid w:val="002E19C9"/>
    <w:rsid w:val="002E5EC6"/>
    <w:rsid w:val="002E697F"/>
    <w:rsid w:val="002F20C1"/>
    <w:rsid w:val="002F697E"/>
    <w:rsid w:val="00302B83"/>
    <w:rsid w:val="00311B06"/>
    <w:rsid w:val="00315610"/>
    <w:rsid w:val="00316F96"/>
    <w:rsid w:val="003178E1"/>
    <w:rsid w:val="00317EA5"/>
    <w:rsid w:val="003230B1"/>
    <w:rsid w:val="00330760"/>
    <w:rsid w:val="00331C03"/>
    <w:rsid w:val="0033798F"/>
    <w:rsid w:val="003407BB"/>
    <w:rsid w:val="00342CDE"/>
    <w:rsid w:val="00343DBA"/>
    <w:rsid w:val="00344559"/>
    <w:rsid w:val="00352F8A"/>
    <w:rsid w:val="00353921"/>
    <w:rsid w:val="00361485"/>
    <w:rsid w:val="00364CF4"/>
    <w:rsid w:val="00365A1A"/>
    <w:rsid w:val="003704C8"/>
    <w:rsid w:val="00371AA8"/>
    <w:rsid w:val="003724BF"/>
    <w:rsid w:val="003728C0"/>
    <w:rsid w:val="00375009"/>
    <w:rsid w:val="0037554F"/>
    <w:rsid w:val="00376952"/>
    <w:rsid w:val="00380F5C"/>
    <w:rsid w:val="0038272C"/>
    <w:rsid w:val="00390B69"/>
    <w:rsid w:val="00392207"/>
    <w:rsid w:val="003B273E"/>
    <w:rsid w:val="003B45CC"/>
    <w:rsid w:val="003B5DD8"/>
    <w:rsid w:val="003B715A"/>
    <w:rsid w:val="003C6BCD"/>
    <w:rsid w:val="003D1222"/>
    <w:rsid w:val="003D2E96"/>
    <w:rsid w:val="003D3227"/>
    <w:rsid w:val="003D6DBD"/>
    <w:rsid w:val="003E1827"/>
    <w:rsid w:val="003E29F0"/>
    <w:rsid w:val="003E2BBB"/>
    <w:rsid w:val="003F24B7"/>
    <w:rsid w:val="003F6337"/>
    <w:rsid w:val="00410F56"/>
    <w:rsid w:val="00411230"/>
    <w:rsid w:val="00412A0F"/>
    <w:rsid w:val="0041477D"/>
    <w:rsid w:val="0041572C"/>
    <w:rsid w:val="00421F89"/>
    <w:rsid w:val="00425D6C"/>
    <w:rsid w:val="00434FC4"/>
    <w:rsid w:val="00437382"/>
    <w:rsid w:val="004407E5"/>
    <w:rsid w:val="004413A6"/>
    <w:rsid w:val="00442278"/>
    <w:rsid w:val="00452E2F"/>
    <w:rsid w:val="00462C8E"/>
    <w:rsid w:val="00465D2F"/>
    <w:rsid w:val="00467548"/>
    <w:rsid w:val="00475B41"/>
    <w:rsid w:val="00477C80"/>
    <w:rsid w:val="00484C59"/>
    <w:rsid w:val="00485166"/>
    <w:rsid w:val="00495241"/>
    <w:rsid w:val="00496E35"/>
    <w:rsid w:val="004A272C"/>
    <w:rsid w:val="004A36B7"/>
    <w:rsid w:val="004A3BD5"/>
    <w:rsid w:val="004B75E0"/>
    <w:rsid w:val="004D0EC0"/>
    <w:rsid w:val="004D342A"/>
    <w:rsid w:val="004D39EE"/>
    <w:rsid w:val="004E05B2"/>
    <w:rsid w:val="004E4AC2"/>
    <w:rsid w:val="004E5D7C"/>
    <w:rsid w:val="004E7CF0"/>
    <w:rsid w:val="004F129F"/>
    <w:rsid w:val="004F1930"/>
    <w:rsid w:val="00500E00"/>
    <w:rsid w:val="00501476"/>
    <w:rsid w:val="0050578E"/>
    <w:rsid w:val="005137A6"/>
    <w:rsid w:val="00515534"/>
    <w:rsid w:val="00517D16"/>
    <w:rsid w:val="00520563"/>
    <w:rsid w:val="005206C8"/>
    <w:rsid w:val="00520D28"/>
    <w:rsid w:val="00531A50"/>
    <w:rsid w:val="00533513"/>
    <w:rsid w:val="00550094"/>
    <w:rsid w:val="00551EF8"/>
    <w:rsid w:val="005522F7"/>
    <w:rsid w:val="00554259"/>
    <w:rsid w:val="005572ED"/>
    <w:rsid w:val="00562301"/>
    <w:rsid w:val="00562D9C"/>
    <w:rsid w:val="00562DCD"/>
    <w:rsid w:val="005647B0"/>
    <w:rsid w:val="00573FF9"/>
    <w:rsid w:val="005822F2"/>
    <w:rsid w:val="00590B8C"/>
    <w:rsid w:val="00590C0F"/>
    <w:rsid w:val="00590F88"/>
    <w:rsid w:val="0059382D"/>
    <w:rsid w:val="005A15CA"/>
    <w:rsid w:val="005A20B5"/>
    <w:rsid w:val="005A2B0F"/>
    <w:rsid w:val="005A2DB7"/>
    <w:rsid w:val="005A6612"/>
    <w:rsid w:val="005A7043"/>
    <w:rsid w:val="005B30DB"/>
    <w:rsid w:val="005C654B"/>
    <w:rsid w:val="005D7FA4"/>
    <w:rsid w:val="005E389A"/>
    <w:rsid w:val="005E63F5"/>
    <w:rsid w:val="005E69C4"/>
    <w:rsid w:val="005E7A75"/>
    <w:rsid w:val="005F0EB4"/>
    <w:rsid w:val="005F65E4"/>
    <w:rsid w:val="005F7914"/>
    <w:rsid w:val="0060244C"/>
    <w:rsid w:val="006030DB"/>
    <w:rsid w:val="006068AC"/>
    <w:rsid w:val="00610253"/>
    <w:rsid w:val="006146A6"/>
    <w:rsid w:val="006200CA"/>
    <w:rsid w:val="00631495"/>
    <w:rsid w:val="00631739"/>
    <w:rsid w:val="00637C13"/>
    <w:rsid w:val="006400EE"/>
    <w:rsid w:val="00640AC9"/>
    <w:rsid w:val="006507F3"/>
    <w:rsid w:val="00650A6D"/>
    <w:rsid w:val="00652D95"/>
    <w:rsid w:val="00665C20"/>
    <w:rsid w:val="00673DEA"/>
    <w:rsid w:val="00683589"/>
    <w:rsid w:val="00686C57"/>
    <w:rsid w:val="006911D6"/>
    <w:rsid w:val="00691F57"/>
    <w:rsid w:val="00693773"/>
    <w:rsid w:val="006953AD"/>
    <w:rsid w:val="006963A4"/>
    <w:rsid w:val="00696431"/>
    <w:rsid w:val="006A1107"/>
    <w:rsid w:val="006A1B56"/>
    <w:rsid w:val="006A3019"/>
    <w:rsid w:val="006B3DB0"/>
    <w:rsid w:val="006B78C9"/>
    <w:rsid w:val="006C05B3"/>
    <w:rsid w:val="006C1CEE"/>
    <w:rsid w:val="006C6FE5"/>
    <w:rsid w:val="006D3B98"/>
    <w:rsid w:val="006E1E45"/>
    <w:rsid w:val="006E21C1"/>
    <w:rsid w:val="006E5361"/>
    <w:rsid w:val="006E6667"/>
    <w:rsid w:val="006E7A3D"/>
    <w:rsid w:val="006F101E"/>
    <w:rsid w:val="006F4C73"/>
    <w:rsid w:val="006F7468"/>
    <w:rsid w:val="006F7E06"/>
    <w:rsid w:val="0070685B"/>
    <w:rsid w:val="00707ABD"/>
    <w:rsid w:val="00721B98"/>
    <w:rsid w:val="00727AA5"/>
    <w:rsid w:val="00731BB5"/>
    <w:rsid w:val="0073249C"/>
    <w:rsid w:val="00733705"/>
    <w:rsid w:val="00753426"/>
    <w:rsid w:val="007637AD"/>
    <w:rsid w:val="007639EE"/>
    <w:rsid w:val="00764DB4"/>
    <w:rsid w:val="00770582"/>
    <w:rsid w:val="007723E3"/>
    <w:rsid w:val="00772BF1"/>
    <w:rsid w:val="00774F73"/>
    <w:rsid w:val="00786729"/>
    <w:rsid w:val="0078678F"/>
    <w:rsid w:val="00786B51"/>
    <w:rsid w:val="0079367E"/>
    <w:rsid w:val="00794E71"/>
    <w:rsid w:val="007A6B22"/>
    <w:rsid w:val="007B1C32"/>
    <w:rsid w:val="007C092E"/>
    <w:rsid w:val="007C1847"/>
    <w:rsid w:val="007C496B"/>
    <w:rsid w:val="007D0CB5"/>
    <w:rsid w:val="007D4692"/>
    <w:rsid w:val="007D4F65"/>
    <w:rsid w:val="007E1524"/>
    <w:rsid w:val="007E1AE7"/>
    <w:rsid w:val="007E2C50"/>
    <w:rsid w:val="007E519D"/>
    <w:rsid w:val="007E72E9"/>
    <w:rsid w:val="007F0D20"/>
    <w:rsid w:val="007F31CE"/>
    <w:rsid w:val="007F3D0F"/>
    <w:rsid w:val="007F4723"/>
    <w:rsid w:val="007F709E"/>
    <w:rsid w:val="008065CF"/>
    <w:rsid w:val="00822E87"/>
    <w:rsid w:val="008264D4"/>
    <w:rsid w:val="008331B5"/>
    <w:rsid w:val="00833A6A"/>
    <w:rsid w:val="00833A90"/>
    <w:rsid w:val="00834F2F"/>
    <w:rsid w:val="00836798"/>
    <w:rsid w:val="00842290"/>
    <w:rsid w:val="00845ED0"/>
    <w:rsid w:val="008515DD"/>
    <w:rsid w:val="00852207"/>
    <w:rsid w:val="00854C8B"/>
    <w:rsid w:val="008557B3"/>
    <w:rsid w:val="008716F5"/>
    <w:rsid w:val="00883E10"/>
    <w:rsid w:val="008846D7"/>
    <w:rsid w:val="00890210"/>
    <w:rsid w:val="008927B6"/>
    <w:rsid w:val="008A13DD"/>
    <w:rsid w:val="008A22F3"/>
    <w:rsid w:val="008A6554"/>
    <w:rsid w:val="008B2A97"/>
    <w:rsid w:val="008B4AD0"/>
    <w:rsid w:val="008C354E"/>
    <w:rsid w:val="008C62A4"/>
    <w:rsid w:val="008D4A96"/>
    <w:rsid w:val="008D69CD"/>
    <w:rsid w:val="008E3075"/>
    <w:rsid w:val="008E585A"/>
    <w:rsid w:val="008E7796"/>
    <w:rsid w:val="008F0FFE"/>
    <w:rsid w:val="008F1B3C"/>
    <w:rsid w:val="008F61AB"/>
    <w:rsid w:val="0090050D"/>
    <w:rsid w:val="00907466"/>
    <w:rsid w:val="00907551"/>
    <w:rsid w:val="009119BC"/>
    <w:rsid w:val="009146E6"/>
    <w:rsid w:val="009173DC"/>
    <w:rsid w:val="00930CBC"/>
    <w:rsid w:val="00931E76"/>
    <w:rsid w:val="00937341"/>
    <w:rsid w:val="0094350D"/>
    <w:rsid w:val="00952C96"/>
    <w:rsid w:val="00953E55"/>
    <w:rsid w:val="00955E09"/>
    <w:rsid w:val="0095689E"/>
    <w:rsid w:val="00970334"/>
    <w:rsid w:val="0097074C"/>
    <w:rsid w:val="00970987"/>
    <w:rsid w:val="00983925"/>
    <w:rsid w:val="00983A4C"/>
    <w:rsid w:val="009863A7"/>
    <w:rsid w:val="009905E1"/>
    <w:rsid w:val="0099221A"/>
    <w:rsid w:val="00994DED"/>
    <w:rsid w:val="0099530C"/>
    <w:rsid w:val="00995319"/>
    <w:rsid w:val="009959E0"/>
    <w:rsid w:val="00996C26"/>
    <w:rsid w:val="00997016"/>
    <w:rsid w:val="009A370F"/>
    <w:rsid w:val="009A7C1C"/>
    <w:rsid w:val="009B211E"/>
    <w:rsid w:val="009B4980"/>
    <w:rsid w:val="009B4DDE"/>
    <w:rsid w:val="009B54EE"/>
    <w:rsid w:val="009B65AD"/>
    <w:rsid w:val="009C2F39"/>
    <w:rsid w:val="009C38EF"/>
    <w:rsid w:val="009D1369"/>
    <w:rsid w:val="009D1875"/>
    <w:rsid w:val="009E06CB"/>
    <w:rsid w:val="009F19AE"/>
    <w:rsid w:val="009F3ACF"/>
    <w:rsid w:val="009F3DA8"/>
    <w:rsid w:val="009F664C"/>
    <w:rsid w:val="009F7D97"/>
    <w:rsid w:val="00A03572"/>
    <w:rsid w:val="00A04319"/>
    <w:rsid w:val="00A05437"/>
    <w:rsid w:val="00A0633D"/>
    <w:rsid w:val="00A0687E"/>
    <w:rsid w:val="00A11C31"/>
    <w:rsid w:val="00A2415C"/>
    <w:rsid w:val="00A276BE"/>
    <w:rsid w:val="00A32540"/>
    <w:rsid w:val="00A37814"/>
    <w:rsid w:val="00A40022"/>
    <w:rsid w:val="00A42CE1"/>
    <w:rsid w:val="00A53176"/>
    <w:rsid w:val="00A572F9"/>
    <w:rsid w:val="00A60F36"/>
    <w:rsid w:val="00A62057"/>
    <w:rsid w:val="00A654BF"/>
    <w:rsid w:val="00A724E7"/>
    <w:rsid w:val="00A7290E"/>
    <w:rsid w:val="00A803A0"/>
    <w:rsid w:val="00A8129E"/>
    <w:rsid w:val="00A81D57"/>
    <w:rsid w:val="00A81E9C"/>
    <w:rsid w:val="00A82F5E"/>
    <w:rsid w:val="00A8514B"/>
    <w:rsid w:val="00A87C83"/>
    <w:rsid w:val="00A92882"/>
    <w:rsid w:val="00A96BC3"/>
    <w:rsid w:val="00AA2180"/>
    <w:rsid w:val="00AA467E"/>
    <w:rsid w:val="00AB2743"/>
    <w:rsid w:val="00AB48D8"/>
    <w:rsid w:val="00AB6D53"/>
    <w:rsid w:val="00AB710C"/>
    <w:rsid w:val="00AB7547"/>
    <w:rsid w:val="00AC0EE5"/>
    <w:rsid w:val="00AC33BC"/>
    <w:rsid w:val="00AC4330"/>
    <w:rsid w:val="00AC4BC8"/>
    <w:rsid w:val="00AD4C49"/>
    <w:rsid w:val="00AD6140"/>
    <w:rsid w:val="00AD78A8"/>
    <w:rsid w:val="00AE52A2"/>
    <w:rsid w:val="00AF1267"/>
    <w:rsid w:val="00AF74A5"/>
    <w:rsid w:val="00AF7EDF"/>
    <w:rsid w:val="00B074BE"/>
    <w:rsid w:val="00B121EF"/>
    <w:rsid w:val="00B21C7F"/>
    <w:rsid w:val="00B22578"/>
    <w:rsid w:val="00B30326"/>
    <w:rsid w:val="00B32C6C"/>
    <w:rsid w:val="00B402DF"/>
    <w:rsid w:val="00B40DDA"/>
    <w:rsid w:val="00B45217"/>
    <w:rsid w:val="00B454CB"/>
    <w:rsid w:val="00B46909"/>
    <w:rsid w:val="00B5203E"/>
    <w:rsid w:val="00B56769"/>
    <w:rsid w:val="00B60B91"/>
    <w:rsid w:val="00B64022"/>
    <w:rsid w:val="00B640AE"/>
    <w:rsid w:val="00B65414"/>
    <w:rsid w:val="00B772AB"/>
    <w:rsid w:val="00B8161E"/>
    <w:rsid w:val="00B82FE5"/>
    <w:rsid w:val="00B8622F"/>
    <w:rsid w:val="00B87C4D"/>
    <w:rsid w:val="00B9341C"/>
    <w:rsid w:val="00B94C4B"/>
    <w:rsid w:val="00BA1691"/>
    <w:rsid w:val="00BA22F7"/>
    <w:rsid w:val="00BA339E"/>
    <w:rsid w:val="00BA41C8"/>
    <w:rsid w:val="00BA61E4"/>
    <w:rsid w:val="00BB0C59"/>
    <w:rsid w:val="00BB1AFA"/>
    <w:rsid w:val="00BB31E2"/>
    <w:rsid w:val="00BB6193"/>
    <w:rsid w:val="00BC3F89"/>
    <w:rsid w:val="00BC5434"/>
    <w:rsid w:val="00BD2D64"/>
    <w:rsid w:val="00BE1640"/>
    <w:rsid w:val="00BE3A3B"/>
    <w:rsid w:val="00BE482C"/>
    <w:rsid w:val="00BE6650"/>
    <w:rsid w:val="00BE7E31"/>
    <w:rsid w:val="00BF039B"/>
    <w:rsid w:val="00BF0D2F"/>
    <w:rsid w:val="00BF2FBD"/>
    <w:rsid w:val="00C03BC4"/>
    <w:rsid w:val="00C06AFB"/>
    <w:rsid w:val="00C118ED"/>
    <w:rsid w:val="00C138F2"/>
    <w:rsid w:val="00C17159"/>
    <w:rsid w:val="00C24D6D"/>
    <w:rsid w:val="00C26091"/>
    <w:rsid w:val="00C266A3"/>
    <w:rsid w:val="00C32024"/>
    <w:rsid w:val="00C33FFD"/>
    <w:rsid w:val="00C4063E"/>
    <w:rsid w:val="00C40CFD"/>
    <w:rsid w:val="00C432CA"/>
    <w:rsid w:val="00C45AED"/>
    <w:rsid w:val="00C55C36"/>
    <w:rsid w:val="00C612CC"/>
    <w:rsid w:val="00C644E2"/>
    <w:rsid w:val="00C67F5C"/>
    <w:rsid w:val="00C730AF"/>
    <w:rsid w:val="00C73C46"/>
    <w:rsid w:val="00C75422"/>
    <w:rsid w:val="00C87B13"/>
    <w:rsid w:val="00C900F2"/>
    <w:rsid w:val="00CA0123"/>
    <w:rsid w:val="00CA287A"/>
    <w:rsid w:val="00CA2CE0"/>
    <w:rsid w:val="00CA46D6"/>
    <w:rsid w:val="00CA4C1C"/>
    <w:rsid w:val="00CA5721"/>
    <w:rsid w:val="00CB7F48"/>
    <w:rsid w:val="00CC0C15"/>
    <w:rsid w:val="00CC44DC"/>
    <w:rsid w:val="00CC459C"/>
    <w:rsid w:val="00CD651D"/>
    <w:rsid w:val="00CE3626"/>
    <w:rsid w:val="00CE52A8"/>
    <w:rsid w:val="00CE6A9A"/>
    <w:rsid w:val="00CF2739"/>
    <w:rsid w:val="00CF2891"/>
    <w:rsid w:val="00CF3834"/>
    <w:rsid w:val="00CF7AB4"/>
    <w:rsid w:val="00D0254E"/>
    <w:rsid w:val="00D03194"/>
    <w:rsid w:val="00D06701"/>
    <w:rsid w:val="00D1198E"/>
    <w:rsid w:val="00D27026"/>
    <w:rsid w:val="00D33F3F"/>
    <w:rsid w:val="00D34AC4"/>
    <w:rsid w:val="00D4223A"/>
    <w:rsid w:val="00D46128"/>
    <w:rsid w:val="00D46FF9"/>
    <w:rsid w:val="00D50E3F"/>
    <w:rsid w:val="00D55033"/>
    <w:rsid w:val="00D550E6"/>
    <w:rsid w:val="00D5796B"/>
    <w:rsid w:val="00D6202D"/>
    <w:rsid w:val="00D62894"/>
    <w:rsid w:val="00D635E2"/>
    <w:rsid w:val="00D6631A"/>
    <w:rsid w:val="00D71065"/>
    <w:rsid w:val="00D71510"/>
    <w:rsid w:val="00D76127"/>
    <w:rsid w:val="00D77413"/>
    <w:rsid w:val="00D80FA3"/>
    <w:rsid w:val="00D82CAB"/>
    <w:rsid w:val="00D92A36"/>
    <w:rsid w:val="00D938D3"/>
    <w:rsid w:val="00D9508B"/>
    <w:rsid w:val="00D967DA"/>
    <w:rsid w:val="00D97033"/>
    <w:rsid w:val="00DA0315"/>
    <w:rsid w:val="00DA17E6"/>
    <w:rsid w:val="00DA39F9"/>
    <w:rsid w:val="00DB02EC"/>
    <w:rsid w:val="00DB06A4"/>
    <w:rsid w:val="00DC40ED"/>
    <w:rsid w:val="00DC7EE5"/>
    <w:rsid w:val="00DD1C88"/>
    <w:rsid w:val="00DD2A09"/>
    <w:rsid w:val="00DD3404"/>
    <w:rsid w:val="00DD38CD"/>
    <w:rsid w:val="00DD5D7C"/>
    <w:rsid w:val="00DD6BE0"/>
    <w:rsid w:val="00DE6BCD"/>
    <w:rsid w:val="00DF11BE"/>
    <w:rsid w:val="00DF325C"/>
    <w:rsid w:val="00DF7711"/>
    <w:rsid w:val="00E01DE8"/>
    <w:rsid w:val="00E10B8B"/>
    <w:rsid w:val="00E10E9E"/>
    <w:rsid w:val="00E21BDA"/>
    <w:rsid w:val="00E333C8"/>
    <w:rsid w:val="00E36898"/>
    <w:rsid w:val="00E37E4D"/>
    <w:rsid w:val="00E400BE"/>
    <w:rsid w:val="00E4150C"/>
    <w:rsid w:val="00E434BC"/>
    <w:rsid w:val="00E46CB0"/>
    <w:rsid w:val="00E53C61"/>
    <w:rsid w:val="00E56C74"/>
    <w:rsid w:val="00E607A2"/>
    <w:rsid w:val="00E647CE"/>
    <w:rsid w:val="00E65557"/>
    <w:rsid w:val="00E70143"/>
    <w:rsid w:val="00E82AEB"/>
    <w:rsid w:val="00E82EB7"/>
    <w:rsid w:val="00E834F8"/>
    <w:rsid w:val="00E83DE2"/>
    <w:rsid w:val="00E84867"/>
    <w:rsid w:val="00E8652A"/>
    <w:rsid w:val="00E86D13"/>
    <w:rsid w:val="00E9444E"/>
    <w:rsid w:val="00E97BC8"/>
    <w:rsid w:val="00EA2D9A"/>
    <w:rsid w:val="00EA4919"/>
    <w:rsid w:val="00EA54F8"/>
    <w:rsid w:val="00EA59D1"/>
    <w:rsid w:val="00EB2817"/>
    <w:rsid w:val="00EB2A55"/>
    <w:rsid w:val="00EB7A39"/>
    <w:rsid w:val="00EC084D"/>
    <w:rsid w:val="00EC1C83"/>
    <w:rsid w:val="00EC4A8C"/>
    <w:rsid w:val="00EC4E43"/>
    <w:rsid w:val="00EC5222"/>
    <w:rsid w:val="00EC5281"/>
    <w:rsid w:val="00EC561E"/>
    <w:rsid w:val="00EC5A3A"/>
    <w:rsid w:val="00EC5BE8"/>
    <w:rsid w:val="00ED0BD3"/>
    <w:rsid w:val="00ED45E2"/>
    <w:rsid w:val="00EE2C20"/>
    <w:rsid w:val="00EE5B77"/>
    <w:rsid w:val="00EF0305"/>
    <w:rsid w:val="00EF2045"/>
    <w:rsid w:val="00EF3A7C"/>
    <w:rsid w:val="00EF42D9"/>
    <w:rsid w:val="00EF77C0"/>
    <w:rsid w:val="00F01772"/>
    <w:rsid w:val="00F02181"/>
    <w:rsid w:val="00F022AB"/>
    <w:rsid w:val="00F02F53"/>
    <w:rsid w:val="00F03FEC"/>
    <w:rsid w:val="00F06D88"/>
    <w:rsid w:val="00F1173A"/>
    <w:rsid w:val="00F240F0"/>
    <w:rsid w:val="00F31403"/>
    <w:rsid w:val="00F41B39"/>
    <w:rsid w:val="00F41D04"/>
    <w:rsid w:val="00F425F5"/>
    <w:rsid w:val="00F450D1"/>
    <w:rsid w:val="00F6261A"/>
    <w:rsid w:val="00F62CA0"/>
    <w:rsid w:val="00F638EB"/>
    <w:rsid w:val="00F72056"/>
    <w:rsid w:val="00F74FA3"/>
    <w:rsid w:val="00F7593C"/>
    <w:rsid w:val="00F77EA2"/>
    <w:rsid w:val="00F81039"/>
    <w:rsid w:val="00F84BEF"/>
    <w:rsid w:val="00F87E6C"/>
    <w:rsid w:val="00F91468"/>
    <w:rsid w:val="00F950C3"/>
    <w:rsid w:val="00F95697"/>
    <w:rsid w:val="00F968CC"/>
    <w:rsid w:val="00F96A82"/>
    <w:rsid w:val="00FA1318"/>
    <w:rsid w:val="00FA2979"/>
    <w:rsid w:val="00FA4D37"/>
    <w:rsid w:val="00FA6256"/>
    <w:rsid w:val="00FB0783"/>
    <w:rsid w:val="00FC5195"/>
    <w:rsid w:val="00FC6872"/>
    <w:rsid w:val="00FC6F42"/>
    <w:rsid w:val="00FC7F18"/>
    <w:rsid w:val="00FD237F"/>
    <w:rsid w:val="00FD50CB"/>
    <w:rsid w:val="00FE1BA3"/>
    <w:rsid w:val="00FF0054"/>
    <w:rsid w:val="00FF45EA"/>
    <w:rsid w:val="00FF5B09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C6867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553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D2A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Pr>
      <w:rFonts w:cs="Times New Roman"/>
      <w:sz w:val="24"/>
      <w:szCs w:val="24"/>
    </w:rPr>
  </w:style>
  <w:style w:type="character" w:styleId="Nmerodepgina">
    <w:name w:val="page number"/>
    <w:rsid w:val="007E1524"/>
    <w:rPr>
      <w:rFonts w:cs="Times New Roman"/>
    </w:rPr>
  </w:style>
  <w:style w:type="paragraph" w:styleId="NormalWeb">
    <w:name w:val="Normal (Web)"/>
    <w:basedOn w:val="Normal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A2979"/>
    <w:rPr>
      <w:rFonts w:cs="Times New Roman"/>
    </w:rPr>
  </w:style>
  <w:style w:type="character" w:styleId="Hipervnculo">
    <w:name w:val="Hyperlink"/>
    <w:rsid w:val="00022B6D"/>
    <w:rPr>
      <w:rFonts w:cs="Times New Roman"/>
      <w:color w:val="0000FF"/>
      <w:u w:val="single"/>
    </w:rPr>
  </w:style>
  <w:style w:type="character" w:styleId="nfasis">
    <w:name w:val="Emphasis"/>
    <w:uiPriority w:val="20"/>
    <w:qFormat/>
    <w:rsid w:val="00590F88"/>
    <w:rPr>
      <w:rFonts w:cs="Times New Roman"/>
      <w:i/>
      <w:iCs/>
    </w:rPr>
  </w:style>
  <w:style w:type="character" w:styleId="Textoennegrita">
    <w:name w:val="Strong"/>
    <w:qFormat/>
    <w:rsid w:val="002608BC"/>
    <w:rPr>
      <w:rFonts w:cs="Times New Roman"/>
      <w:b/>
      <w:bCs/>
    </w:rPr>
  </w:style>
  <w:style w:type="character" w:styleId="Hipervnculovisitado">
    <w:name w:val="FollowedHyperlink"/>
    <w:rsid w:val="00BA41C8"/>
    <w:rPr>
      <w:rFonts w:cs="Times New Roman"/>
      <w:color w:val="800080"/>
      <w:u w:val="single"/>
    </w:rPr>
  </w:style>
  <w:style w:type="paragraph" w:styleId="Textodeglobo">
    <w:name w:val="Balloon Text"/>
    <w:basedOn w:val="Normal"/>
    <w:semiHidden/>
    <w:rsid w:val="00A0633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B02EC"/>
    <w:rPr>
      <w:sz w:val="24"/>
      <w:szCs w:val="24"/>
    </w:rPr>
  </w:style>
  <w:style w:type="paragraph" w:customStyle="1" w:styleId="Default">
    <w:name w:val="Default"/>
    <w:rsid w:val="005822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documentotabledocumentoTabla">
    <w:name w:val="documento_table_documentoTabla"/>
    <w:basedOn w:val="Tablanormal"/>
    <w:rsid w:val="00A96BC3"/>
    <w:pPr>
      <w:widowControl w:val="0"/>
    </w:pPr>
    <w:rPr>
      <w:sz w:val="24"/>
      <w:szCs w:val="24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8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stillalamancha.es/gobierno/presidenciayadministracionespublicas/estructura/vcpyap/actuaciones/012-tel%25C3%25A9fono-%25C3%25BAnico-de-informaci%25C3%25B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tillalamancha.es/gobierno/foment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7607-BB32-42E5-B4D5-0A6FF133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Links>
    <vt:vector size="18" baseType="variant">
      <vt:variant>
        <vt:i4>2490478</vt:i4>
      </vt:variant>
      <vt:variant>
        <vt:i4>258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3866750</vt:i4>
      </vt:variant>
      <vt:variant>
        <vt:i4>255</vt:i4>
      </vt:variant>
      <vt:variant>
        <vt:i4>0</vt:i4>
      </vt:variant>
      <vt:variant>
        <vt:i4>5</vt:i4>
      </vt:variant>
      <vt:variant>
        <vt:lpwstr>http://www.castillalamancha.es/gobierno/fomento</vt:lpwstr>
      </vt:variant>
      <vt:variant>
        <vt:lpwstr/>
      </vt:variant>
      <vt:variant>
        <vt:i4>393233</vt:i4>
      </vt:variant>
      <vt:variant>
        <vt:i4>237</vt:i4>
      </vt:variant>
      <vt:variant>
        <vt:i4>0</vt:i4>
      </vt:variant>
      <vt:variant>
        <vt:i4>5</vt:i4>
      </vt:variant>
      <vt:variant>
        <vt:lpwstr>https://rat.castillalamancha.es/info/1889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2023-05-10T09:07:00Z</dcterms:created>
  <dcterms:modified xsi:type="dcterms:W3CDTF">2023-05-10T09:08:00Z</dcterms:modified>
</cp:coreProperties>
</file>